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144350" w14:paraId="0F00AEBE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720B73A" w14:textId="77777777" w:rsidR="00144350" w:rsidRDefault="0014435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D221C51" w14:textId="77777777" w:rsidR="00144350" w:rsidRDefault="0000000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A506A6" w14:textId="77777777" w:rsidR="00144350" w:rsidRDefault="0000000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5FCE320" w14:textId="7E5DA2F6" w:rsidR="00144350" w:rsidRPr="009E1615" w:rsidRDefault="009E1615" w:rsidP="009E1615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</w:t>
            </w:r>
            <w:r w:rsidRPr="009E1615">
              <w:rPr>
                <w:rFonts w:ascii="Arial" w:hAnsi="Arial" w:cs="Arial"/>
                <w:b/>
                <w:bCs/>
                <w:sz w:val="28"/>
                <w:szCs w:val="28"/>
              </w:rPr>
              <w:t>“Marble Technician (</w:t>
            </w:r>
            <w:r w:rsidRPr="009E1615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Value Addition</w:t>
            </w:r>
            <w:r w:rsidRPr="009E1615">
              <w:rPr>
                <w:rFonts w:ascii="Arial" w:hAnsi="Arial" w:cs="Arial"/>
                <w:b/>
                <w:bCs/>
                <w:sz w:val="28"/>
                <w:szCs w:val="28"/>
              </w:rPr>
              <w:t>)”</w:t>
            </w:r>
          </w:p>
          <w:p w14:paraId="575E684A" w14:textId="77777777" w:rsidR="009E1615" w:rsidRDefault="009E1615">
            <w:pPr>
              <w:ind w:firstLineChars="550" w:firstLine="1325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1A20DC8" w14:textId="77777777" w:rsidR="00144350" w:rsidRDefault="00000000">
            <w:pPr>
              <w:spacing w:before="240" w:after="120" w:line="259" w:lineRule="auto"/>
              <w:ind w:firstLineChars="400" w:firstLine="1446"/>
              <w:jc w:val="both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8CCD780" w14:textId="77777777" w:rsidR="009E1615" w:rsidRDefault="009E1615">
            <w:pPr>
              <w:spacing w:before="240" w:after="120" w:line="259" w:lineRule="auto"/>
              <w:ind w:firstLineChars="400" w:firstLine="1446"/>
              <w:jc w:val="both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60F76C40" w14:textId="6941ADD4" w:rsidR="00144350" w:rsidRPr="009E1615" w:rsidRDefault="009E1615" w:rsidP="009E1615">
            <w:pPr>
              <w:spacing w:before="240" w:after="120" w:line="259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“</w:t>
            </w:r>
            <w:r w:rsidRPr="009E1615">
              <w:rPr>
                <w:rFonts w:ascii="Arial" w:hAnsi="Arial" w:cs="Arial"/>
                <w:sz w:val="28"/>
                <w:szCs w:val="28"/>
              </w:rPr>
              <w:t>Perform Marble Polishing</w:t>
            </w:r>
            <w:r>
              <w:rPr>
                <w:rFonts w:ascii="Arial" w:hAnsi="Arial" w:cs="Arial"/>
                <w:sz w:val="28"/>
                <w:szCs w:val="28"/>
              </w:rPr>
              <w:t>”</w:t>
            </w:r>
          </w:p>
        </w:tc>
      </w:tr>
      <w:tr w:rsidR="00144350" w14:paraId="0DB86199" w14:textId="7777777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83C5A2F" w14:textId="77777777" w:rsidR="00144350" w:rsidRDefault="0014435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030B971" w14:textId="77777777" w:rsidR="00DC4595" w:rsidRDefault="00DC4595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</w:p>
          <w:p w14:paraId="2E5C8887" w14:textId="5190EF14" w:rsidR="00144350" w:rsidRDefault="0000000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e: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Aug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4</w:t>
            </w:r>
          </w:p>
          <w:p w14:paraId="10B5DD21" w14:textId="28470276" w:rsidR="009E1615" w:rsidRDefault="00000000" w:rsidP="00DC4595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GB"/>
              </w:rPr>
              <w:t>GATTC, Peshawar</w:t>
            </w:r>
          </w:p>
          <w:p w14:paraId="2EEE7983" w14:textId="77777777" w:rsidR="009E1615" w:rsidRDefault="009E1615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sz w:val="20"/>
                <w:szCs w:val="24"/>
                <w:lang w:val="en-GB"/>
              </w:rPr>
            </w:pPr>
          </w:p>
        </w:tc>
      </w:tr>
      <w:tr w:rsidR="00144350" w14:paraId="409AD46D" w14:textId="7777777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584D73D" w14:textId="77777777" w:rsidR="00144350" w:rsidRDefault="0014435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44222E5" w14:textId="77777777" w:rsidR="00144350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4BBA942" wp14:editId="4E59178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4155AC" w14:textId="77777777" w:rsidR="00144350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D80A74F" w14:textId="77777777" w:rsidR="00144350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B9F7D68" w14:textId="77777777" w:rsidR="00144350" w:rsidRDefault="0014435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ED424AE" w14:textId="77777777" w:rsidR="00144350" w:rsidRDefault="00144350">
      <w:pPr>
        <w:jc w:val="center"/>
        <w:rPr>
          <w:rFonts w:asciiTheme="minorBidi" w:hAnsiTheme="minorBidi"/>
          <w:b/>
          <w:sz w:val="32"/>
        </w:rPr>
      </w:pPr>
    </w:p>
    <w:p w14:paraId="7B8FDAD5" w14:textId="77777777" w:rsidR="00144350" w:rsidRDefault="0000000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8CB2359" w14:textId="77777777" w:rsidR="00144350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559"/>
        <w:gridCol w:w="7797"/>
      </w:tblGrid>
      <w:tr w:rsidR="00144350" w14:paraId="4A8F2FC1" w14:textId="77777777">
        <w:trPr>
          <w:trHeight w:val="90"/>
        </w:trPr>
        <w:tc>
          <w:tcPr>
            <w:tcW w:w="1559" w:type="dxa"/>
            <w:vAlign w:val="center"/>
          </w:tcPr>
          <w:p w14:paraId="041804D9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Qualification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87EA172" w14:textId="77777777" w:rsidR="00144350" w:rsidRDefault="00000000" w:rsidP="009E16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National Vocational Certificate in Marble Sector</w:t>
            </w:r>
          </w:p>
          <w:p w14:paraId="1D045720" w14:textId="77777777" w:rsidR="00144350" w:rsidRDefault="00000000" w:rsidP="009E1615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“Marble Technician (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Value Addition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)”</w:t>
            </w:r>
          </w:p>
        </w:tc>
      </w:tr>
      <w:tr w:rsidR="00144350" w14:paraId="0BF198DC" w14:textId="77777777">
        <w:trPr>
          <w:trHeight w:val="582"/>
        </w:trPr>
        <w:tc>
          <w:tcPr>
            <w:tcW w:w="1559" w:type="dxa"/>
            <w:vAlign w:val="center"/>
          </w:tcPr>
          <w:p w14:paraId="7227E3BD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Competency Standard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7F58C7B0" w14:textId="09ED2B78" w:rsidR="00144350" w:rsidRP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9. </w:t>
            </w:r>
            <w:r w:rsidRPr="009E1615">
              <w:rPr>
                <w:rFonts w:ascii="Arial" w:hAnsi="Arial" w:cs="Arial"/>
                <w:sz w:val="24"/>
                <w:szCs w:val="24"/>
              </w:rPr>
              <w:t>Perform Marble Polishing</w:t>
            </w:r>
          </w:p>
        </w:tc>
      </w:tr>
      <w:tr w:rsidR="00144350" w14:paraId="67CFABB8" w14:textId="77777777">
        <w:trPr>
          <w:trHeight w:val="690"/>
        </w:trPr>
        <w:tc>
          <w:tcPr>
            <w:tcW w:w="1559" w:type="dxa"/>
            <w:vAlign w:val="center"/>
          </w:tcPr>
          <w:p w14:paraId="4E81F561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Purpose of Assessment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6AAF72B0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144350" w14:paraId="47766C51" w14:textId="77777777">
        <w:trPr>
          <w:trHeight w:val="1250"/>
        </w:trPr>
        <w:tc>
          <w:tcPr>
            <w:tcW w:w="1559" w:type="dxa"/>
            <w:vAlign w:val="center"/>
          </w:tcPr>
          <w:p w14:paraId="24FB8D42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Candidate Details </w:t>
            </w:r>
          </w:p>
        </w:tc>
        <w:tc>
          <w:tcPr>
            <w:tcW w:w="7797" w:type="dxa"/>
            <w:vAlign w:val="center"/>
          </w:tcPr>
          <w:p w14:paraId="6166E787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Name______________________________________________________</w:t>
            </w:r>
          </w:p>
          <w:p w14:paraId="43CD1BF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2EB74247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</w:rPr>
              <w:t>Registration/Roll Number_______________________________________</w:t>
            </w:r>
          </w:p>
        </w:tc>
      </w:tr>
      <w:tr w:rsidR="00144350" w14:paraId="32CF52FE" w14:textId="77777777">
        <w:trPr>
          <w:trHeight w:val="1500"/>
        </w:trPr>
        <w:tc>
          <w:tcPr>
            <w:tcW w:w="1559" w:type="dxa"/>
            <w:vAlign w:val="center"/>
          </w:tcPr>
          <w:p w14:paraId="2526470E" w14:textId="77777777" w:rsidR="00144350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Guidance for Candidate </w:t>
            </w:r>
          </w:p>
          <w:p w14:paraId="48809F9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7797" w:type="dxa"/>
            <w:vAlign w:val="center"/>
          </w:tcPr>
          <w:p w14:paraId="0976D326" w14:textId="77777777" w:rsidR="00144350" w:rsidRDefault="00000000" w:rsidP="009E1615">
            <w:pPr>
              <w:spacing w:before="240" w:line="240" w:lineRule="auto"/>
              <w:rPr>
                <w:rFonts w:asciiTheme="minorBidi" w:eastAsiaTheme="minorEastAsia" w:hAnsiTheme="minorBidi"/>
                <w:b/>
              </w:rPr>
            </w:pPr>
            <w:r>
              <w:rPr>
                <w:rFonts w:asciiTheme="minorBidi" w:eastAsiaTheme="minorEastAsia" w:hAnsiTheme="minorBidi"/>
                <w:b/>
              </w:rPr>
              <w:t>To meet this standard, you are required to complete the following within 0</w:t>
            </w:r>
            <w:r>
              <w:rPr>
                <w:rFonts w:asciiTheme="minorBidi" w:eastAsiaTheme="minorEastAsia" w:hAnsiTheme="minorBidi"/>
                <w:b/>
                <w:lang w:val="en-GB"/>
              </w:rPr>
              <w:t>4</w:t>
            </w:r>
            <w:r>
              <w:rPr>
                <w:rFonts w:asciiTheme="minorBidi" w:eastAsiaTheme="minorEastAsia" w:hAnsiTheme="minorBidi"/>
                <w:b/>
              </w:rPr>
              <w:t xml:space="preserve"> Hrs.</w:t>
            </w:r>
            <w:r>
              <w:rPr>
                <w:rFonts w:asciiTheme="minorBidi" w:eastAsiaTheme="minorEastAsia" w:hAnsiTheme="minorBidi"/>
                <w:b/>
                <w:i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</w:rPr>
              <w:t>time frame (for practical demonstration &amp; assessment):</w:t>
            </w:r>
          </w:p>
          <w:p w14:paraId="2E8F1F3D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Identify polishing tools &amp; equipment</w:t>
            </w:r>
          </w:p>
          <w:p w14:paraId="43AE371C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Apply polishing pads </w:t>
            </w:r>
          </w:p>
          <w:p w14:paraId="0D84FFBF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="Arial" w:eastAsia="Calibri" w:hAnsi="Arial" w:cs="Arial"/>
              </w:rPr>
              <w:t>Apply sand paper</w:t>
            </w:r>
          </w:p>
          <w:p w14:paraId="4253FC4E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="Arial" w:eastAsia="Calibri" w:hAnsi="Arial" w:cs="Arial"/>
              </w:rPr>
              <w:t>Apply chemicals</w:t>
            </w:r>
          </w:p>
          <w:p w14:paraId="2B0325D6" w14:textId="77777777" w:rsidR="00144350" w:rsidRDefault="00000000" w:rsidP="00585EC7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="Arial" w:eastAsia="Calibri" w:hAnsi="Arial" w:cs="Arial"/>
              </w:rPr>
              <w:t>Apply Buff for Shining</w:t>
            </w:r>
          </w:p>
        </w:tc>
      </w:tr>
      <w:tr w:rsidR="00144350" w14:paraId="7935588E" w14:textId="77777777">
        <w:trPr>
          <w:trHeight w:val="602"/>
        </w:trPr>
        <w:tc>
          <w:tcPr>
            <w:tcW w:w="1559" w:type="dxa"/>
            <w:vAlign w:val="center"/>
          </w:tcPr>
          <w:p w14:paraId="56AFA25A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Time:  </w:t>
            </w:r>
            <w:r>
              <w:rPr>
                <w:rFonts w:asciiTheme="minorBidi" w:eastAsiaTheme="minorEastAsia" w:hAnsiTheme="minorBidi"/>
                <w:b/>
                <w:bCs/>
                <w:lang w:val="en-GB"/>
              </w:rPr>
              <w:t>4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Hrs.</w:t>
            </w:r>
          </w:p>
        </w:tc>
        <w:tc>
          <w:tcPr>
            <w:tcW w:w="7797" w:type="dxa"/>
            <w:vAlign w:val="center"/>
          </w:tcPr>
          <w:p w14:paraId="2AF44CDC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During a practical assessment, under observation by an assessor, you are required to </w:t>
            </w:r>
          </w:p>
        </w:tc>
      </w:tr>
      <w:tr w:rsidR="00144350" w14:paraId="5CAAADF7" w14:textId="77777777">
        <w:trPr>
          <w:trHeight w:val="3677"/>
        </w:trPr>
        <w:tc>
          <w:tcPr>
            <w:tcW w:w="1559" w:type="dxa"/>
          </w:tcPr>
          <w:p w14:paraId="0E93281D" w14:textId="77777777" w:rsidR="00144350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Minimum Evidence Required</w:t>
            </w:r>
          </w:p>
        </w:tc>
        <w:tc>
          <w:tcPr>
            <w:tcW w:w="7797" w:type="dxa"/>
          </w:tcPr>
          <w:p w14:paraId="3E76A2FF" w14:textId="77777777" w:rsidR="00144350" w:rsidRDefault="00000000" w:rsidP="009E1615">
            <w:pPr>
              <w:pStyle w:val="ListParagraph"/>
              <w:spacing w:before="240" w:after="0" w:line="240" w:lineRule="auto"/>
              <w:ind w:left="0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  <w:lang w:val="en-GB"/>
              </w:rPr>
              <w:t xml:space="preserve">1.  </w:t>
            </w:r>
            <w:r>
              <w:rPr>
                <w:rFonts w:ascii="Arial" w:eastAsia="Calibri" w:hAnsi="Arial" w:cs="Arial"/>
                <w:b/>
                <w:bCs/>
              </w:rPr>
              <w:t>Identify polishing tools &amp; equipment</w:t>
            </w:r>
          </w:p>
          <w:p w14:paraId="6857EEE5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Identify polishing tools/materials</w:t>
            </w:r>
          </w:p>
          <w:p w14:paraId="1074B45D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="Arial" w:eastAsia="Calibri" w:hAnsi="Arial" w:cs="Arial"/>
              </w:rPr>
              <w:t>Ensure safe handling of polishing tools/equipment</w:t>
            </w:r>
          </w:p>
          <w:p w14:paraId="68382036" w14:textId="77777777" w:rsidR="00144350" w:rsidRDefault="00144350">
            <w:pPr>
              <w:pStyle w:val="ListParagraph"/>
              <w:spacing w:after="0" w:line="240" w:lineRule="auto"/>
              <w:ind w:left="440"/>
              <w:rPr>
                <w:rFonts w:asciiTheme="minorBidi" w:eastAsiaTheme="minorEastAsia" w:hAnsiTheme="minorBidi"/>
              </w:rPr>
            </w:pPr>
          </w:p>
          <w:p w14:paraId="4C389BF2" w14:textId="77777777" w:rsidR="00144350" w:rsidRDefault="00000000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2.</w:t>
            </w:r>
            <w:r>
              <w:rPr>
                <w:rFonts w:asciiTheme="minorBidi" w:eastAsiaTheme="minorEastAsia" w:hAnsiTheme="minorBidi"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t>Apply polishing pad</w:t>
            </w:r>
          </w:p>
          <w:p w14:paraId="32C37512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Segregate tiles for polishing.</w:t>
            </w:r>
          </w:p>
          <w:p w14:paraId="0F6F0B6F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Place big tiles on machine /Table</w:t>
            </w:r>
          </w:p>
          <w:p w14:paraId="32165746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="Arial" w:eastAsia="Calibri" w:hAnsi="Arial" w:cs="Arial"/>
              </w:rPr>
              <w:t>Fix small tiles on fixture</w:t>
            </w:r>
          </w:p>
          <w:p w14:paraId="1E1EE9E1" w14:textId="77777777" w:rsidR="00144350" w:rsidRDefault="00144350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  <w:b/>
                <w:bCs/>
                <w:lang w:val="en-GB"/>
              </w:rPr>
            </w:pPr>
          </w:p>
          <w:p w14:paraId="22FF213A" w14:textId="77777777" w:rsidR="00144350" w:rsidRDefault="00000000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  <w:lang w:val="en-GB"/>
              </w:rPr>
              <w:t xml:space="preserve">3.  </w:t>
            </w:r>
            <w:r>
              <w:rPr>
                <w:rFonts w:ascii="Arial" w:eastAsia="Calibri" w:hAnsi="Arial" w:cs="Arial"/>
                <w:b/>
                <w:bCs/>
              </w:rPr>
              <w:t>Apply sand paper</w:t>
            </w:r>
          </w:p>
          <w:p w14:paraId="30AA624C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Perform grinding with grinding disc.</w:t>
            </w:r>
          </w:p>
          <w:p w14:paraId="1389C83E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Apply polishing materials.</w:t>
            </w:r>
          </w:p>
          <w:p w14:paraId="27D3A2B4" w14:textId="77777777" w:rsidR="00144350" w:rsidRPr="009E1615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Apply sand paper.</w:t>
            </w:r>
          </w:p>
          <w:p w14:paraId="571B4454" w14:textId="77777777" w:rsidR="009E1615" w:rsidRDefault="009E1615" w:rsidP="009E1615">
            <w:pPr>
              <w:pStyle w:val="ListParagraph"/>
              <w:spacing w:after="0" w:line="240" w:lineRule="auto"/>
              <w:ind w:left="800"/>
              <w:rPr>
                <w:rFonts w:ascii="Arial" w:hAnsi="Arial" w:cs="Arial"/>
              </w:rPr>
            </w:pPr>
          </w:p>
          <w:p w14:paraId="7D15A55C" w14:textId="77777777" w:rsidR="00144350" w:rsidRDefault="00000000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  <w:b/>
                <w:bCs/>
                <w:lang w:val="en-GB"/>
              </w:rPr>
            </w:pPr>
            <w:r>
              <w:rPr>
                <w:rFonts w:asciiTheme="minorBidi" w:eastAsiaTheme="minorEastAsia" w:hAnsiTheme="minorBidi"/>
                <w:b/>
                <w:bCs/>
                <w:lang w:val="en-GB"/>
              </w:rPr>
              <w:t xml:space="preserve">4.  </w:t>
            </w:r>
            <w:r>
              <w:rPr>
                <w:rFonts w:ascii="Arial" w:eastAsia="Calibri" w:hAnsi="Arial" w:cs="Arial"/>
                <w:b/>
                <w:bCs/>
              </w:rPr>
              <w:t>Apply chemicals</w:t>
            </w:r>
          </w:p>
          <w:p w14:paraId="4275AFAF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Wear Personal Protective Equipment</w:t>
            </w:r>
          </w:p>
          <w:p w14:paraId="37E1B0C1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Select </w:t>
            </w:r>
            <w:r>
              <w:rPr>
                <w:rFonts w:ascii="Arial" w:eastAsia="Calibri" w:hAnsi="Arial" w:cs="Arial"/>
              </w:rPr>
              <w:t>chemicals</w:t>
            </w:r>
            <w:r>
              <w:rPr>
                <w:rFonts w:ascii="Arial" w:hAnsi="Arial" w:cs="Arial"/>
                <w:bCs/>
                <w:iCs/>
              </w:rPr>
              <w:t>.</w:t>
            </w:r>
          </w:p>
          <w:p w14:paraId="6846B055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iCs/>
              </w:rPr>
              <w:t xml:space="preserve"> Apply chemicals to the surface.</w:t>
            </w:r>
            <w:r>
              <w:rPr>
                <w:rFonts w:ascii="Arial" w:hAnsi="Arial" w:cs="Arial"/>
                <w:bCs/>
              </w:rPr>
              <w:t xml:space="preserve"> </w:t>
            </w:r>
          </w:p>
          <w:p w14:paraId="7EE76272" w14:textId="77777777" w:rsidR="009E1615" w:rsidRDefault="009E1615" w:rsidP="009E1615">
            <w:pPr>
              <w:pStyle w:val="ListParagraph"/>
              <w:spacing w:after="0" w:line="240" w:lineRule="auto"/>
              <w:ind w:left="800"/>
              <w:rPr>
                <w:rFonts w:ascii="Arial" w:hAnsi="Arial" w:cs="Arial"/>
                <w:bCs/>
              </w:rPr>
            </w:pPr>
          </w:p>
          <w:p w14:paraId="7AE78D02" w14:textId="6F0FBEBC" w:rsidR="00144350" w:rsidRDefault="00000000" w:rsidP="009E161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Theme="minorBidi" w:eastAsiaTheme="minorEastAsia" w:hAnsiTheme="minorBidi"/>
                <w:b/>
                <w:bCs/>
                <w:lang w:val="en-GB"/>
              </w:rPr>
            </w:pPr>
            <w:r>
              <w:rPr>
                <w:rFonts w:ascii="Arial" w:eastAsia="Calibri" w:hAnsi="Arial" w:cs="Arial"/>
                <w:b/>
                <w:bCs/>
              </w:rPr>
              <w:t>Apply Buff for Shining</w:t>
            </w:r>
          </w:p>
          <w:p w14:paraId="201987A8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Apply </w:t>
            </w:r>
            <w:r>
              <w:rPr>
                <w:rFonts w:ascii="Arial" w:eastAsia="Calibri" w:hAnsi="Arial" w:cs="Arial"/>
              </w:rPr>
              <w:t>Buff for shining.</w:t>
            </w:r>
          </w:p>
          <w:p w14:paraId="0E75EA50" w14:textId="51478B52" w:rsidR="00144350" w:rsidRDefault="00000000" w:rsidP="009E1615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Theme="minorBidi" w:eastAsiaTheme="minorEastAsia" w:hAnsiTheme="minorBidi"/>
                <w:b/>
                <w:bCs/>
                <w:lang w:val="en-GB"/>
              </w:rPr>
            </w:pPr>
            <w:r>
              <w:rPr>
                <w:rFonts w:ascii="Arial" w:hAnsi="Arial" w:cs="Arial"/>
                <w:bCs/>
                <w:iCs/>
              </w:rPr>
              <w:t xml:space="preserve">Assess </w:t>
            </w:r>
            <w:r>
              <w:rPr>
                <w:rFonts w:ascii="Arial" w:eastAsia="Calibri" w:hAnsi="Arial" w:cs="Arial"/>
              </w:rPr>
              <w:t xml:space="preserve">surface finishing </w:t>
            </w:r>
            <w:r w:rsidR="009E1615">
              <w:rPr>
                <w:rFonts w:ascii="Arial" w:eastAsia="Calibri" w:hAnsi="Arial" w:cs="Arial"/>
              </w:rPr>
              <w:t>of tiles</w:t>
            </w:r>
          </w:p>
        </w:tc>
      </w:tr>
    </w:tbl>
    <w:p w14:paraId="1AE0D1B2" w14:textId="77777777" w:rsidR="00144350" w:rsidRDefault="00144350">
      <w:pPr>
        <w:jc w:val="center"/>
        <w:rPr>
          <w:rFonts w:asciiTheme="minorBidi" w:hAnsiTheme="minorBidi"/>
          <w:b/>
          <w:sz w:val="32"/>
        </w:rPr>
      </w:pPr>
    </w:p>
    <w:p w14:paraId="3DD961E5" w14:textId="77777777" w:rsidR="00144350" w:rsidRDefault="0000000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8D6BED" w14:textId="77777777" w:rsidR="00144350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7333"/>
      </w:tblGrid>
      <w:tr w:rsidR="00144350" w14:paraId="4F4ECE4D" w14:textId="77777777" w:rsidTr="00585EC7">
        <w:trPr>
          <w:trHeight w:val="359"/>
        </w:trPr>
        <w:tc>
          <w:tcPr>
            <w:tcW w:w="2094" w:type="dxa"/>
            <w:vAlign w:val="center"/>
          </w:tcPr>
          <w:p w14:paraId="677245DA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Candidate Name</w:t>
            </w:r>
          </w:p>
        </w:tc>
        <w:tc>
          <w:tcPr>
            <w:tcW w:w="7333" w:type="dxa"/>
            <w:vAlign w:val="center"/>
          </w:tcPr>
          <w:p w14:paraId="25EEA579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0987B910" w14:textId="77777777" w:rsidTr="00585EC7">
        <w:trPr>
          <w:trHeight w:val="350"/>
        </w:trPr>
        <w:tc>
          <w:tcPr>
            <w:tcW w:w="2094" w:type="dxa"/>
            <w:vAlign w:val="center"/>
          </w:tcPr>
          <w:p w14:paraId="1D4D346B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Registration No.</w:t>
            </w:r>
          </w:p>
        </w:tc>
        <w:tc>
          <w:tcPr>
            <w:tcW w:w="7333" w:type="dxa"/>
            <w:vAlign w:val="center"/>
          </w:tcPr>
          <w:p w14:paraId="35E0BB8C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7290A26F" w14:textId="77777777" w:rsidTr="00585EC7">
        <w:trPr>
          <w:trHeight w:val="440"/>
        </w:trPr>
        <w:tc>
          <w:tcPr>
            <w:tcW w:w="2094" w:type="dxa"/>
            <w:vAlign w:val="center"/>
          </w:tcPr>
          <w:p w14:paraId="36D34E10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333" w:type="dxa"/>
            <w:vAlign w:val="center"/>
          </w:tcPr>
          <w:p w14:paraId="63669EF1" w14:textId="77777777" w:rsidR="00144350" w:rsidRDefault="00000000" w:rsidP="009E16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National Vocational Certificate in Marble Sector</w:t>
            </w:r>
          </w:p>
          <w:p w14:paraId="72EC694D" w14:textId="47C165F9" w:rsidR="00144350" w:rsidRDefault="00000000" w:rsidP="009E1615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Value Addition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)”</w:t>
            </w:r>
          </w:p>
        </w:tc>
      </w:tr>
      <w:tr w:rsidR="00144350" w14:paraId="578ED6C5" w14:textId="77777777" w:rsidTr="00585EC7">
        <w:trPr>
          <w:trHeight w:val="262"/>
        </w:trPr>
        <w:tc>
          <w:tcPr>
            <w:tcW w:w="2094" w:type="dxa"/>
            <w:vAlign w:val="center"/>
          </w:tcPr>
          <w:p w14:paraId="31B47915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333" w:type="dxa"/>
            <w:shd w:val="clear" w:color="auto" w:fill="auto"/>
            <w:vAlign w:val="center"/>
          </w:tcPr>
          <w:p w14:paraId="7395DEBC" w14:textId="1EB3809C" w:rsidR="00144350" w:rsidRP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9. </w:t>
            </w:r>
            <w:r w:rsidRPr="009E1615">
              <w:rPr>
                <w:rFonts w:ascii="Arial" w:hAnsi="Arial" w:cs="Arial"/>
                <w:sz w:val="24"/>
                <w:szCs w:val="24"/>
              </w:rPr>
              <w:t>Perform Marble Polishing</w:t>
            </w:r>
          </w:p>
        </w:tc>
      </w:tr>
      <w:tr w:rsidR="00144350" w14:paraId="5BE933A8" w14:textId="77777777" w:rsidTr="00585EC7">
        <w:trPr>
          <w:trHeight w:val="377"/>
        </w:trPr>
        <w:tc>
          <w:tcPr>
            <w:tcW w:w="2094" w:type="dxa"/>
            <w:vAlign w:val="center"/>
          </w:tcPr>
          <w:p w14:paraId="1DD222CD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Purpose of Assessment</w:t>
            </w:r>
          </w:p>
        </w:tc>
        <w:tc>
          <w:tcPr>
            <w:tcW w:w="7333" w:type="dxa"/>
            <w:vAlign w:val="center"/>
          </w:tcPr>
          <w:p w14:paraId="218DE725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144350" w14:paraId="2DAE70E8" w14:textId="77777777" w:rsidTr="00585EC7">
        <w:trPr>
          <w:trHeight w:val="917"/>
        </w:trPr>
        <w:tc>
          <w:tcPr>
            <w:tcW w:w="2094" w:type="dxa"/>
            <w:vAlign w:val="center"/>
          </w:tcPr>
          <w:p w14:paraId="1C6F9D3C" w14:textId="77777777" w:rsidR="00144350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Assessment Task</w:t>
            </w:r>
          </w:p>
        </w:tc>
        <w:tc>
          <w:tcPr>
            <w:tcW w:w="7333" w:type="dxa"/>
            <w:vAlign w:val="center"/>
          </w:tcPr>
          <w:p w14:paraId="00EFBB2D" w14:textId="77777777" w:rsidR="00144350" w:rsidRDefault="00000000" w:rsidP="00585EC7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Identify polishing tools &amp; equipment</w:t>
            </w:r>
          </w:p>
          <w:p w14:paraId="07EC5F8E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Apply polishing pads </w:t>
            </w:r>
          </w:p>
          <w:p w14:paraId="121A7287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="Arial" w:eastAsia="Calibri" w:hAnsi="Arial" w:cs="Arial"/>
              </w:rPr>
              <w:t>Apply sand paper</w:t>
            </w:r>
          </w:p>
          <w:p w14:paraId="1BA85CE8" w14:textId="77777777" w:rsidR="00144350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="Arial" w:eastAsia="Calibri" w:hAnsi="Arial" w:cs="Arial"/>
              </w:rPr>
              <w:t>Apply chemicals</w:t>
            </w:r>
          </w:p>
          <w:p w14:paraId="2500E06D" w14:textId="77777777" w:rsidR="00144350" w:rsidRDefault="00000000" w:rsidP="00585EC7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Apply Buff for Shining</w:t>
            </w:r>
          </w:p>
        </w:tc>
      </w:tr>
    </w:tbl>
    <w:p w14:paraId="6300E7CE" w14:textId="77777777" w:rsidR="009E1615" w:rsidRDefault="009E1615">
      <w:pPr>
        <w:spacing w:line="240" w:lineRule="auto"/>
        <w:rPr>
          <w:rFonts w:asciiTheme="minorBidi" w:hAnsiTheme="minorBidi"/>
          <w:sz w:val="28"/>
        </w:rPr>
      </w:pPr>
    </w:p>
    <w:p w14:paraId="182E3210" w14:textId="0EDA2D1A" w:rsidR="00144350" w:rsidRDefault="00000000">
      <w:pPr>
        <w:spacing w:line="240" w:lineRule="auto"/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07"/>
        <w:gridCol w:w="6840"/>
        <w:gridCol w:w="990"/>
        <w:gridCol w:w="1048"/>
      </w:tblGrid>
      <w:tr w:rsidR="007A1CBA" w14:paraId="08A6EF42" w14:textId="77777777" w:rsidTr="009C04FB">
        <w:trPr>
          <w:trHeight w:val="398"/>
        </w:trPr>
        <w:tc>
          <w:tcPr>
            <w:tcW w:w="607" w:type="dxa"/>
          </w:tcPr>
          <w:p w14:paraId="32CEA841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14:paraId="3F434D5E" w14:textId="4DF7B459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FBDE2A" w14:textId="77777777" w:rsidR="007A1CBA" w:rsidRDefault="007A1CBA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>Yes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086A64F" w14:textId="77777777" w:rsidR="007A1CBA" w:rsidRDefault="007A1CBA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>No</w:t>
            </w:r>
          </w:p>
        </w:tc>
      </w:tr>
      <w:tr w:rsidR="007A1CBA" w14:paraId="1F280417" w14:textId="77777777" w:rsidTr="009C04FB">
        <w:trPr>
          <w:trHeight w:val="398"/>
        </w:trPr>
        <w:tc>
          <w:tcPr>
            <w:tcW w:w="607" w:type="dxa"/>
          </w:tcPr>
          <w:p w14:paraId="17F63A1F" w14:textId="77777777" w:rsidR="007A1CBA" w:rsidRDefault="007A1C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840" w:type="dxa"/>
            <w:vAlign w:val="center"/>
          </w:tcPr>
          <w:p w14:paraId="07356031" w14:textId="3D198AFF" w:rsidR="007A1CBA" w:rsidRPr="007A1CBA" w:rsidRDefault="007A1CBA" w:rsidP="007A1CB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7A1CBA">
              <w:rPr>
                <w:rFonts w:ascii="Arial" w:eastAsia="Calibri" w:hAnsi="Arial" w:cs="Arial"/>
              </w:rPr>
              <w:t>Identify polishing tools/materials</w:t>
            </w:r>
          </w:p>
        </w:tc>
        <w:tc>
          <w:tcPr>
            <w:tcW w:w="990" w:type="dxa"/>
            <w:vAlign w:val="center"/>
          </w:tcPr>
          <w:p w14:paraId="25B7E788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AE77120" wp14:editId="2BEBBA7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11DCD7" id="Rounded Rectangle 32" o:spid="_x0000_s1026" style="position:absolute;margin-left:7.55pt;margin-top:2.5pt;width:28.45pt;height:12.8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1B3A1AEF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D5DE311" wp14:editId="65DCC9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704737" id="Rounded Rectangle 33" o:spid="_x0000_s1026" style="position:absolute;margin-left:9.3pt;margin-top:2.5pt;width:28.45pt;height:12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7A1CBA" w14:paraId="0FC82A76" w14:textId="77777777" w:rsidTr="009C04FB">
        <w:trPr>
          <w:trHeight w:val="485"/>
        </w:trPr>
        <w:tc>
          <w:tcPr>
            <w:tcW w:w="607" w:type="dxa"/>
          </w:tcPr>
          <w:p w14:paraId="647A7182" w14:textId="77777777" w:rsidR="007A1CBA" w:rsidRDefault="007A1C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840" w:type="dxa"/>
            <w:vAlign w:val="center"/>
          </w:tcPr>
          <w:p w14:paraId="5D31A1D9" w14:textId="5C2076CD" w:rsidR="007A1CBA" w:rsidRPr="007A1CBA" w:rsidRDefault="007A1CBA" w:rsidP="007A1CB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7A1CBA">
              <w:rPr>
                <w:rFonts w:ascii="Arial" w:eastAsia="Calibri" w:hAnsi="Arial" w:cs="Arial"/>
              </w:rPr>
              <w:t>Ensure safe handling of polishing tools/equipment</w:t>
            </w:r>
          </w:p>
        </w:tc>
        <w:tc>
          <w:tcPr>
            <w:tcW w:w="990" w:type="dxa"/>
            <w:vAlign w:val="center"/>
          </w:tcPr>
          <w:p w14:paraId="541AE436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22F359E" wp14:editId="4828E7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B024F6" id="Rounded Rectangle 10" o:spid="_x0000_s1026" style="position:absolute;margin-left:8.5pt;margin-top:5pt;width:28.45pt;height:12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26B1D86A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43F8829" wp14:editId="7457766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280FA5" id="Rounded Rectangle 11" o:spid="_x0000_s1026" style="position:absolute;margin-left:9.5pt;margin-top:4.9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7A1CBA" w14:paraId="3487CDA7" w14:textId="77777777" w:rsidTr="009C04FB">
        <w:trPr>
          <w:trHeight w:val="398"/>
        </w:trPr>
        <w:tc>
          <w:tcPr>
            <w:tcW w:w="607" w:type="dxa"/>
          </w:tcPr>
          <w:p w14:paraId="5EF869EF" w14:textId="77777777" w:rsidR="007A1CBA" w:rsidRDefault="007A1C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840" w:type="dxa"/>
            <w:vAlign w:val="center"/>
          </w:tcPr>
          <w:p w14:paraId="0D119D14" w14:textId="48617CAA" w:rsidR="007A1CBA" w:rsidRPr="007A1CBA" w:rsidRDefault="007A1CBA" w:rsidP="007A1CB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7A1CBA">
              <w:rPr>
                <w:rFonts w:ascii="Arial" w:eastAsia="Calibri" w:hAnsi="Arial" w:cs="Arial"/>
              </w:rPr>
              <w:t>Segregate tiles for polishing.</w:t>
            </w:r>
          </w:p>
        </w:tc>
        <w:tc>
          <w:tcPr>
            <w:tcW w:w="990" w:type="dxa"/>
            <w:vAlign w:val="center"/>
          </w:tcPr>
          <w:p w14:paraId="77C3C22F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A65D0F0" wp14:editId="0F0D75B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CED78F" id="Rounded Rectangle 12" o:spid="_x0000_s1026" style="position:absolute;margin-left:8.8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2BFD6E93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2697786" wp14:editId="731B1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F4742C" id="Rounded Rectangle 4" o:spid="_x0000_s1026" style="position:absolute;margin-left:9.5pt;margin-top:3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7A1CBA" w14:paraId="31294B16" w14:textId="77777777" w:rsidTr="009C04FB">
        <w:trPr>
          <w:trHeight w:val="398"/>
        </w:trPr>
        <w:tc>
          <w:tcPr>
            <w:tcW w:w="607" w:type="dxa"/>
          </w:tcPr>
          <w:p w14:paraId="0787A5EB" w14:textId="77777777" w:rsidR="007A1CBA" w:rsidRDefault="007A1C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840" w:type="dxa"/>
            <w:vAlign w:val="center"/>
          </w:tcPr>
          <w:p w14:paraId="58E947BF" w14:textId="7B04F067" w:rsidR="007A1CBA" w:rsidRPr="007A1CBA" w:rsidRDefault="007A1CBA" w:rsidP="007A1CB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7A1CBA">
              <w:rPr>
                <w:rFonts w:ascii="Arial" w:eastAsia="Calibri" w:hAnsi="Arial" w:cs="Arial"/>
              </w:rPr>
              <w:t>Place big tiles on machine /Table</w:t>
            </w:r>
          </w:p>
        </w:tc>
        <w:tc>
          <w:tcPr>
            <w:tcW w:w="990" w:type="dxa"/>
            <w:vAlign w:val="center"/>
          </w:tcPr>
          <w:p w14:paraId="0872608D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04910B3" wp14:editId="3E12884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862C1B" id="Rounded Rectangle 12" o:spid="_x0000_s1026" style="position:absolute;margin-left:8.8pt;margin-top:3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26EEC5DC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8020EBC" wp14:editId="31FC3C6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F7113B" id="Rounded Rectangle 4" o:spid="_x0000_s1026" style="position:absolute;margin-left:9.5pt;margin-top:3.4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7A1CBA" w14:paraId="3D308C4B" w14:textId="77777777" w:rsidTr="009C04FB">
        <w:trPr>
          <w:trHeight w:val="398"/>
        </w:trPr>
        <w:tc>
          <w:tcPr>
            <w:tcW w:w="607" w:type="dxa"/>
          </w:tcPr>
          <w:p w14:paraId="41E7E266" w14:textId="77777777" w:rsidR="007A1CBA" w:rsidRDefault="007A1C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840" w:type="dxa"/>
            <w:vAlign w:val="center"/>
          </w:tcPr>
          <w:p w14:paraId="18324D62" w14:textId="79F4DDA4" w:rsidR="007A1CBA" w:rsidRPr="007A1CBA" w:rsidRDefault="007A1CBA" w:rsidP="007A1CB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7A1CBA">
              <w:rPr>
                <w:rFonts w:ascii="Arial" w:eastAsia="Calibri" w:hAnsi="Arial" w:cs="Arial"/>
              </w:rPr>
              <w:t>Fix small tiles on fixture</w:t>
            </w:r>
          </w:p>
        </w:tc>
        <w:tc>
          <w:tcPr>
            <w:tcW w:w="990" w:type="dxa"/>
            <w:vAlign w:val="center"/>
          </w:tcPr>
          <w:p w14:paraId="5CCF5987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4A724A6" wp14:editId="0B35C23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5F748C" id="Rounded Rectangle 32" o:spid="_x0000_s1026" style="position:absolute;margin-left:7.55pt;margin-top:2.5pt;width:28.45pt;height:12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19AA8156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86927AE" wp14:editId="6523F44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746EF2" id="Rounded Rectangle 33" o:spid="_x0000_s1026" style="position:absolute;margin-left:9.3pt;margin-top:2.5pt;width:28.45pt;height:12.8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7A1CBA" w14:paraId="2485C0F3" w14:textId="77777777" w:rsidTr="009C04FB">
        <w:trPr>
          <w:trHeight w:val="398"/>
        </w:trPr>
        <w:tc>
          <w:tcPr>
            <w:tcW w:w="607" w:type="dxa"/>
          </w:tcPr>
          <w:p w14:paraId="32BF5373" w14:textId="77777777" w:rsidR="007A1CBA" w:rsidRDefault="007A1C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840" w:type="dxa"/>
            <w:vAlign w:val="center"/>
          </w:tcPr>
          <w:p w14:paraId="0A83011A" w14:textId="77E54CC7" w:rsidR="007A1CBA" w:rsidRPr="007A1CBA" w:rsidRDefault="007A1CBA" w:rsidP="007A1CB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7A1CBA">
              <w:rPr>
                <w:rFonts w:ascii="Arial" w:eastAsia="Calibri" w:hAnsi="Arial" w:cs="Arial"/>
              </w:rPr>
              <w:t>Perform grinding with grinding disc.</w:t>
            </w:r>
          </w:p>
        </w:tc>
        <w:tc>
          <w:tcPr>
            <w:tcW w:w="990" w:type="dxa"/>
            <w:vAlign w:val="center"/>
          </w:tcPr>
          <w:p w14:paraId="5ECDEC7B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F605A16" wp14:editId="1E6CBA3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4F093" id="Rounded Rectangle 10" o:spid="_x0000_s1026" style="position:absolute;margin-left:8.5pt;margin-top:5pt;width:28.45pt;height:12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1CF600B4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C316B22" wp14:editId="1EE7E14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D7F031" id="Rounded Rectangle 11" o:spid="_x0000_s1026" style="position:absolute;margin-left:9.5pt;margin-top:4.9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7A1CBA" w14:paraId="052538D6" w14:textId="77777777" w:rsidTr="009C04FB">
        <w:trPr>
          <w:trHeight w:val="398"/>
        </w:trPr>
        <w:tc>
          <w:tcPr>
            <w:tcW w:w="607" w:type="dxa"/>
          </w:tcPr>
          <w:p w14:paraId="6D317ECC" w14:textId="77777777" w:rsidR="007A1CBA" w:rsidRDefault="007A1C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840" w:type="dxa"/>
            <w:vAlign w:val="center"/>
          </w:tcPr>
          <w:p w14:paraId="3A47EFA9" w14:textId="70F11EA4" w:rsidR="007A1CBA" w:rsidRPr="007A1CBA" w:rsidRDefault="007A1CBA" w:rsidP="007A1CB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7A1CBA">
              <w:rPr>
                <w:rFonts w:ascii="Arial" w:eastAsia="Calibri" w:hAnsi="Arial" w:cs="Arial"/>
              </w:rPr>
              <w:t>Apply polishing materials.</w:t>
            </w:r>
          </w:p>
        </w:tc>
        <w:tc>
          <w:tcPr>
            <w:tcW w:w="990" w:type="dxa"/>
            <w:vAlign w:val="center"/>
          </w:tcPr>
          <w:p w14:paraId="74C207E0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0BB1AAB" wp14:editId="64FAE7D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811303" id="Rounded Rectangle 12" o:spid="_x0000_s1026" style="position:absolute;margin-left:8.8pt;margin-top:3.4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52B50247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9CF528" wp14:editId="0875AF0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942CEC" id="Rounded Rectangle 4" o:spid="_x0000_s1026" style="position:absolute;margin-left:9.5pt;margin-top:3.4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7A1CBA" w14:paraId="2C666BB9" w14:textId="77777777" w:rsidTr="009C04FB">
        <w:trPr>
          <w:trHeight w:val="467"/>
        </w:trPr>
        <w:tc>
          <w:tcPr>
            <w:tcW w:w="607" w:type="dxa"/>
          </w:tcPr>
          <w:p w14:paraId="39414966" w14:textId="77777777" w:rsidR="007A1CBA" w:rsidRDefault="007A1C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840" w:type="dxa"/>
            <w:vAlign w:val="center"/>
          </w:tcPr>
          <w:p w14:paraId="00021175" w14:textId="1EDA56D1" w:rsidR="007A1CBA" w:rsidRPr="007A1CBA" w:rsidRDefault="007A1CBA" w:rsidP="007A1CB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7A1CBA">
              <w:rPr>
                <w:rFonts w:ascii="Arial" w:eastAsia="Calibri" w:hAnsi="Arial" w:cs="Arial"/>
              </w:rPr>
              <w:t>Apply sand paper.</w:t>
            </w:r>
          </w:p>
        </w:tc>
        <w:tc>
          <w:tcPr>
            <w:tcW w:w="990" w:type="dxa"/>
            <w:vAlign w:val="center"/>
          </w:tcPr>
          <w:p w14:paraId="6A647351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5C8CC41" wp14:editId="2350A73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371CEF" id="Rounded Rectangle 10" o:spid="_x0000_s1026" style="position:absolute;margin-left:8.5pt;margin-top:5pt;width:28.45pt;height:12.8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2AA8E503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82CAFE4" wp14:editId="1564AAC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65F6DB" id="Rounded Rectangle 11" o:spid="_x0000_s1026" style="position:absolute;margin-left:9.5pt;margin-top:4.9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7A1CBA" w14:paraId="56C53114" w14:textId="77777777" w:rsidTr="009C04FB">
        <w:trPr>
          <w:trHeight w:val="398"/>
        </w:trPr>
        <w:tc>
          <w:tcPr>
            <w:tcW w:w="607" w:type="dxa"/>
          </w:tcPr>
          <w:p w14:paraId="3BAF9B00" w14:textId="77777777" w:rsidR="007A1CBA" w:rsidRDefault="007A1C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6840" w:type="dxa"/>
            <w:vAlign w:val="center"/>
          </w:tcPr>
          <w:p w14:paraId="703F648E" w14:textId="18A98DBF" w:rsidR="007A1CBA" w:rsidRPr="007A1CBA" w:rsidRDefault="007A1CBA" w:rsidP="007A1CB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7A1CBA">
              <w:rPr>
                <w:rFonts w:ascii="Arial" w:hAnsi="Arial" w:cs="Arial"/>
                <w:bCs/>
                <w:iCs/>
              </w:rPr>
              <w:t>Wear Personal Protective Equipment</w:t>
            </w:r>
          </w:p>
        </w:tc>
        <w:tc>
          <w:tcPr>
            <w:tcW w:w="990" w:type="dxa"/>
            <w:vAlign w:val="center"/>
          </w:tcPr>
          <w:p w14:paraId="4B019F4F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1F84BD0" wp14:editId="3D815B4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C96A4C" id="Rounded Rectangle 12" o:spid="_x0000_s1026" style="position:absolute;margin-left:8.8pt;margin-top:3.4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18498021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696ADA6" wp14:editId="7D90756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357FBA" id="Rounded Rectangle 4" o:spid="_x0000_s1026" style="position:absolute;margin-left:9.5pt;margin-top:3.4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7A1CBA" w14:paraId="5F1D2C0B" w14:textId="77777777" w:rsidTr="009C04FB">
        <w:trPr>
          <w:trHeight w:val="398"/>
        </w:trPr>
        <w:tc>
          <w:tcPr>
            <w:tcW w:w="607" w:type="dxa"/>
          </w:tcPr>
          <w:p w14:paraId="7B5E144E" w14:textId="77777777" w:rsidR="007A1CBA" w:rsidRDefault="007A1C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6840" w:type="dxa"/>
            <w:vAlign w:val="center"/>
          </w:tcPr>
          <w:p w14:paraId="65F8A3DB" w14:textId="5ADA14D5" w:rsidR="007A1CBA" w:rsidRPr="007A1CBA" w:rsidRDefault="007A1CBA" w:rsidP="007A1CB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7A1CBA">
              <w:rPr>
                <w:rFonts w:ascii="Arial" w:hAnsi="Arial" w:cs="Arial"/>
                <w:bCs/>
                <w:iCs/>
              </w:rPr>
              <w:t xml:space="preserve">Select </w:t>
            </w:r>
            <w:r w:rsidRPr="007A1CBA">
              <w:rPr>
                <w:rFonts w:ascii="Arial" w:eastAsia="Calibri" w:hAnsi="Arial" w:cs="Arial"/>
              </w:rPr>
              <w:t>chemicals</w:t>
            </w:r>
            <w:r w:rsidRPr="007A1CBA">
              <w:rPr>
                <w:rFonts w:ascii="Arial" w:hAnsi="Arial" w:cs="Arial"/>
                <w:bCs/>
                <w:iCs/>
              </w:rPr>
              <w:t>.</w:t>
            </w:r>
          </w:p>
        </w:tc>
        <w:tc>
          <w:tcPr>
            <w:tcW w:w="990" w:type="dxa"/>
            <w:vAlign w:val="center"/>
          </w:tcPr>
          <w:p w14:paraId="0EB2EF5D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9F49775" wp14:editId="27632F6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4F47C3" id="Rounded Rectangle 12" o:spid="_x0000_s1026" style="position:absolute;margin-left:8.8pt;margin-top:3.4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01957E5B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31E82B3" wp14:editId="6488BF4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8845B1" id="Rounded Rectangle 4" o:spid="_x0000_s1026" style="position:absolute;margin-left:9.5pt;margin-top:3.4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7A1CBA" w14:paraId="6F5A0811" w14:textId="77777777" w:rsidTr="009C04FB">
        <w:trPr>
          <w:trHeight w:val="398"/>
        </w:trPr>
        <w:tc>
          <w:tcPr>
            <w:tcW w:w="607" w:type="dxa"/>
          </w:tcPr>
          <w:p w14:paraId="58F559CF" w14:textId="77777777" w:rsidR="007A1CBA" w:rsidRDefault="007A1C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6840" w:type="dxa"/>
            <w:vAlign w:val="center"/>
          </w:tcPr>
          <w:p w14:paraId="7D2F8AAB" w14:textId="633DE7E0" w:rsidR="007A1CBA" w:rsidRPr="007A1CBA" w:rsidRDefault="007A1CBA" w:rsidP="007A1CB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7A1CBA">
              <w:rPr>
                <w:rFonts w:ascii="Arial" w:hAnsi="Arial" w:cs="Arial"/>
                <w:bCs/>
                <w:iCs/>
              </w:rPr>
              <w:t>Apply chemicals to the surface.</w:t>
            </w:r>
            <w:r w:rsidRPr="007A1CBA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23E7C446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D1FE89A" wp14:editId="7C2B50E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A46ED1" id="Rounded Rectangle 32" o:spid="_x0000_s1026" style="position:absolute;margin-left:7.55pt;margin-top:2.5pt;width:28.45pt;height:12.8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0D61788A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4CBC2F4" wp14:editId="3802C90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90B1B5" id="Rounded Rectangle 33" o:spid="_x0000_s1026" style="position:absolute;margin-left:9.3pt;margin-top:2.5pt;width:28.45pt;height:12.8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7A1CBA" w14:paraId="4B428309" w14:textId="77777777" w:rsidTr="009C04FB">
        <w:trPr>
          <w:trHeight w:val="398"/>
        </w:trPr>
        <w:tc>
          <w:tcPr>
            <w:tcW w:w="607" w:type="dxa"/>
          </w:tcPr>
          <w:p w14:paraId="6258B3CF" w14:textId="77777777" w:rsidR="007A1CBA" w:rsidRDefault="007A1C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6840" w:type="dxa"/>
            <w:vAlign w:val="center"/>
          </w:tcPr>
          <w:p w14:paraId="6BF46E62" w14:textId="57834772" w:rsidR="007A1CBA" w:rsidRPr="007A1CBA" w:rsidRDefault="007A1CBA" w:rsidP="007A1CBA">
            <w:pPr>
              <w:tabs>
                <w:tab w:val="left" w:pos="425"/>
              </w:tabs>
              <w:spacing w:after="0" w:line="240" w:lineRule="auto"/>
              <w:rPr>
                <w:rFonts w:ascii="Arial" w:eastAsiaTheme="minorEastAsia" w:hAnsi="Arial" w:cs="Arial"/>
                <w:lang w:val="en-AU"/>
              </w:rPr>
            </w:pPr>
            <w:r w:rsidRPr="007A1CBA">
              <w:rPr>
                <w:rFonts w:ascii="Arial" w:hAnsi="Arial" w:cs="Arial"/>
                <w:bCs/>
                <w:iCs/>
              </w:rPr>
              <w:t xml:space="preserve">Apply </w:t>
            </w:r>
            <w:r w:rsidRPr="007A1CBA">
              <w:rPr>
                <w:rFonts w:ascii="Arial" w:eastAsia="Calibri" w:hAnsi="Arial" w:cs="Arial"/>
              </w:rPr>
              <w:t>Buff for shining.</w:t>
            </w:r>
          </w:p>
        </w:tc>
        <w:tc>
          <w:tcPr>
            <w:tcW w:w="990" w:type="dxa"/>
            <w:vAlign w:val="center"/>
          </w:tcPr>
          <w:p w14:paraId="1B3B8955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DE803B0" wp14:editId="28E25C7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6C9660" id="Rounded Rectangle 10" o:spid="_x0000_s1026" style="position:absolute;margin-left:8.5pt;margin-top:5pt;width:28.45pt;height:12.8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561052BA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F021FCB" wp14:editId="5F8A6B1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26CEF2" id="Rounded Rectangle 11" o:spid="_x0000_s1026" style="position:absolute;margin-left:9.5pt;margin-top:4.9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7A1CBA" w14:paraId="2CFCA1A7" w14:textId="77777777" w:rsidTr="009C04FB">
        <w:trPr>
          <w:trHeight w:val="521"/>
        </w:trPr>
        <w:tc>
          <w:tcPr>
            <w:tcW w:w="607" w:type="dxa"/>
          </w:tcPr>
          <w:p w14:paraId="3ED83450" w14:textId="77777777" w:rsidR="007A1CBA" w:rsidRDefault="007A1C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6840" w:type="dxa"/>
            <w:vAlign w:val="center"/>
          </w:tcPr>
          <w:p w14:paraId="51A9C576" w14:textId="7FF6EC67" w:rsidR="007A1CBA" w:rsidRPr="007A1CBA" w:rsidRDefault="007A1CBA" w:rsidP="007A1CBA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7A1CBA">
              <w:rPr>
                <w:rFonts w:ascii="Arial" w:hAnsi="Arial" w:cs="Arial"/>
                <w:bCs/>
                <w:iCs/>
              </w:rPr>
              <w:t xml:space="preserve">Assess </w:t>
            </w:r>
            <w:r w:rsidRPr="007A1CBA">
              <w:rPr>
                <w:rFonts w:ascii="Arial" w:eastAsia="Calibri" w:hAnsi="Arial" w:cs="Arial"/>
              </w:rPr>
              <w:t xml:space="preserve">surface finishing </w:t>
            </w:r>
            <w:proofErr w:type="gramStart"/>
            <w:r w:rsidRPr="007A1CBA">
              <w:rPr>
                <w:rFonts w:ascii="Arial" w:eastAsia="Calibri" w:hAnsi="Arial" w:cs="Arial"/>
              </w:rPr>
              <w:t>of  tiles</w:t>
            </w:r>
            <w:proofErr w:type="gramEnd"/>
          </w:p>
        </w:tc>
        <w:tc>
          <w:tcPr>
            <w:tcW w:w="990" w:type="dxa"/>
            <w:vAlign w:val="center"/>
          </w:tcPr>
          <w:p w14:paraId="79092DDC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C3A271E" wp14:editId="3DFB8FBA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58420</wp:posOffset>
                      </wp:positionV>
                      <wp:extent cx="361315" cy="163195"/>
                      <wp:effectExtent l="4445" t="4445" r="15240" b="10160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E0500A" id="Rounded Rectangle 10" o:spid="_x0000_s1026" style="position:absolute;margin-left:8pt;margin-top:4.6pt;width:28.45pt;height:12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YK223t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703143A2" w14:textId="77777777" w:rsidR="007A1CBA" w:rsidRDefault="007A1CB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6C5A6A3" wp14:editId="1796B3C7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71120</wp:posOffset>
                      </wp:positionV>
                      <wp:extent cx="361315" cy="163195"/>
                      <wp:effectExtent l="4445" t="4445" r="15240" b="10160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8BCD4B" id="Rounded Rectangle 10" o:spid="_x0000_s1026" style="position:absolute;margin-left:9.05pt;margin-top:5.6pt;width:28.45pt;height:12.8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HVLtp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</w:tbl>
    <w:p w14:paraId="15202FE5" w14:textId="77777777" w:rsidR="009E1615" w:rsidRDefault="009E1615">
      <w:pPr>
        <w:spacing w:before="240" w:after="0"/>
        <w:rPr>
          <w:rFonts w:asciiTheme="minorBidi" w:hAnsiTheme="minorBidi"/>
        </w:rPr>
      </w:pPr>
    </w:p>
    <w:p w14:paraId="0885B67E" w14:textId="77777777" w:rsidR="00144350" w:rsidRDefault="00000000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B96D0" wp14:editId="1F5561E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NE9Ye7YAAAACAEAAA8AAAAAAAAAAQAgAAAAIgAA&#10;AGRycy9kb3ducmV2LnhtbFBLAQIUABQAAAAIAIdO4kC4S2BCQQIAAI4EAAAOAAAAAAAAAAEAIAAA&#10;ACcBAABkcnMvZTJvRG9jLnhtbFBLBQYAAAAABgAGAFkBAADaBQAAAAA=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Bidi" w:hAnsiTheme="minorBidi"/>
        </w:rPr>
        <w:t>Candidate’s Signature__________________ Assessor’s Signature____________________</w:t>
      </w:r>
    </w:p>
    <w:p w14:paraId="79CE268B" w14:textId="77777777" w:rsidR="009C04FB" w:rsidRDefault="009C04FB">
      <w:pPr>
        <w:rPr>
          <w:rFonts w:asciiTheme="minorBidi" w:hAnsiTheme="minorBidi"/>
        </w:rPr>
      </w:pPr>
    </w:p>
    <w:p w14:paraId="0CB6B5A6" w14:textId="5693A92E" w:rsidR="00144350" w:rsidRDefault="00000000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t>Date: _______________________________</w:t>
      </w:r>
    </w:p>
    <w:p w14:paraId="49C13127" w14:textId="77777777" w:rsidR="009E1615" w:rsidRDefault="009E1615" w:rsidP="00585EC7">
      <w:pPr>
        <w:rPr>
          <w:rFonts w:asciiTheme="minorBidi" w:hAnsiTheme="minorBidi"/>
          <w:b/>
          <w:sz w:val="32"/>
        </w:rPr>
      </w:pPr>
    </w:p>
    <w:p w14:paraId="792AC69F" w14:textId="77777777" w:rsidR="00144350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44350" w14:paraId="5E296E4F" w14:textId="77777777">
        <w:trPr>
          <w:trHeight w:val="620"/>
        </w:trPr>
        <w:tc>
          <w:tcPr>
            <w:tcW w:w="1699" w:type="dxa"/>
            <w:vAlign w:val="center"/>
          </w:tcPr>
          <w:p w14:paraId="7912C256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FB651C1" w14:textId="77777777" w:rsidR="00144350" w:rsidRDefault="00000000" w:rsidP="009E16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National Vocational Certificate in Marble Sector</w:t>
            </w:r>
          </w:p>
          <w:p w14:paraId="706B4455" w14:textId="6171D8D2" w:rsidR="00144350" w:rsidRDefault="00000000" w:rsidP="009E1615">
            <w:pPr>
              <w:spacing w:after="0" w:line="240" w:lineRule="auto"/>
              <w:ind w:firstLineChars="200" w:firstLine="482"/>
              <w:jc w:val="center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Value Addition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)”</w:t>
            </w:r>
          </w:p>
        </w:tc>
      </w:tr>
      <w:tr w:rsidR="009E1615" w14:paraId="20291571" w14:textId="77777777">
        <w:trPr>
          <w:trHeight w:val="677"/>
        </w:trPr>
        <w:tc>
          <w:tcPr>
            <w:tcW w:w="1699" w:type="dxa"/>
            <w:vAlign w:val="center"/>
          </w:tcPr>
          <w:p w14:paraId="7679A93C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45E4926" w14:textId="4618FD7C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9. </w:t>
            </w:r>
            <w:r w:rsidRPr="009E1615">
              <w:rPr>
                <w:rFonts w:ascii="Arial" w:hAnsi="Arial" w:cs="Arial"/>
                <w:sz w:val="24"/>
                <w:szCs w:val="24"/>
              </w:rPr>
              <w:t>Perform Marble Polishing</w:t>
            </w:r>
          </w:p>
        </w:tc>
      </w:tr>
      <w:tr w:rsidR="009E1615" w14:paraId="530E83CD" w14:textId="77777777">
        <w:trPr>
          <w:trHeight w:val="647"/>
        </w:trPr>
        <w:tc>
          <w:tcPr>
            <w:tcW w:w="1699" w:type="dxa"/>
            <w:vAlign w:val="center"/>
          </w:tcPr>
          <w:p w14:paraId="63285356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D11E86E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9E1615" w14:paraId="060CBB0A" w14:textId="77777777">
        <w:trPr>
          <w:trHeight w:val="1145"/>
        </w:trPr>
        <w:tc>
          <w:tcPr>
            <w:tcW w:w="1699" w:type="dxa"/>
            <w:vAlign w:val="center"/>
          </w:tcPr>
          <w:p w14:paraId="6EE32005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A5043C6" w14:textId="77777777" w:rsidR="009E1615" w:rsidRDefault="009E1615" w:rsidP="009E1615">
            <w:pPr>
              <w:spacing w:before="240"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Name: ______________________________________________________________</w:t>
            </w:r>
          </w:p>
          <w:p w14:paraId="1444C266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2CE270C3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Registration/Roll Number: ______________________</w:t>
            </w:r>
            <w:r>
              <w:rPr>
                <w:rFonts w:asciiTheme="minorBidi" w:eastAsiaTheme="minorEastAsia" w:hAnsiTheme="minorBidi"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Signature: _______________</w:t>
            </w:r>
          </w:p>
        </w:tc>
      </w:tr>
      <w:tr w:rsidR="009E1615" w14:paraId="3CEFF182" w14:textId="77777777">
        <w:trPr>
          <w:trHeight w:val="2045"/>
        </w:trPr>
        <w:tc>
          <w:tcPr>
            <w:tcW w:w="1699" w:type="dxa"/>
            <w:vAlign w:val="center"/>
          </w:tcPr>
          <w:p w14:paraId="31702C13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757ACA5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sz w:val="10"/>
                <w:szCs w:val="24"/>
              </w:rPr>
            </w:pPr>
          </w:p>
          <w:p w14:paraId="39870451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sz w:val="8"/>
                <w:szCs w:val="24"/>
              </w:rPr>
            </w:pPr>
          </w:p>
          <w:p w14:paraId="0BBD711E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999F1E6" wp14:editId="11E1DE9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C20940" id="Rectangle 41" o:spid="_x0000_s1026" style="position:absolute;margin-left:69.2pt;margin-top:.15pt;width:14pt;height:9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" fillcolor="white [3201]" strokecolor="black [3200]" strokeweight="1pt"/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12639FA" wp14:editId="528AF8D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8AC2F7B" id="Rectangle 42" o:spid="_x0000_s1026" style="position:absolute;margin-left:291.15pt;margin-top:-.4pt;width:14pt;height:9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" fillcolor="white [3201]" strokecolor="black [3200]" strokeweight="1pt"/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COMPETENT    </w:t>
            </w:r>
          </w:p>
          <w:p w14:paraId="7DA94FA1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6360DB7B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Name of the Assessor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________________________________________________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 </w:t>
            </w:r>
          </w:p>
          <w:p w14:paraId="15D0F19A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0BD1545A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Assessor’s code: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 xml:space="preserve"> ____________________________________________________</w:t>
            </w:r>
          </w:p>
          <w:p w14:paraId="789DA508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52D127C7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Signature: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10D780" w14:textId="77777777" w:rsidR="00144350" w:rsidRDefault="00144350">
      <w:pPr>
        <w:rPr>
          <w:rFonts w:asciiTheme="minorBidi" w:hAnsiTheme="minorBidi"/>
          <w:sz w:val="2"/>
        </w:rPr>
      </w:pPr>
    </w:p>
    <w:p w14:paraId="0D282A16" w14:textId="77777777" w:rsidR="00144350" w:rsidRDefault="00144350">
      <w:pPr>
        <w:rPr>
          <w:rFonts w:asciiTheme="minorBidi" w:hAnsiTheme="minorBidi"/>
          <w:sz w:val="2"/>
        </w:rPr>
      </w:pPr>
    </w:p>
    <w:p w14:paraId="381FE3EF" w14:textId="77777777" w:rsidR="009E1615" w:rsidRDefault="009E1615">
      <w:pPr>
        <w:rPr>
          <w:rFonts w:asciiTheme="minorBidi" w:hAnsiTheme="minorBidi"/>
          <w:sz w:val="2"/>
        </w:rPr>
      </w:pPr>
    </w:p>
    <w:p w14:paraId="46B37633" w14:textId="77777777" w:rsidR="00FE4F6F" w:rsidRDefault="00FE4F6F">
      <w:pPr>
        <w:rPr>
          <w:rFonts w:asciiTheme="minorBidi" w:hAnsiTheme="minorBidi"/>
          <w:sz w:val="2"/>
        </w:rPr>
      </w:pPr>
    </w:p>
    <w:p w14:paraId="58E346A3" w14:textId="77777777" w:rsidR="00144350" w:rsidRDefault="00144350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144350" w14:paraId="511B168C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2219C158" w14:textId="77777777" w:rsidR="00144350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Theme="minorBidi" w:eastAsiaTheme="minorEastAsia" w:hAnsiTheme="minorBidi"/>
                <w:b/>
                <w:szCs w:val="24"/>
              </w:rPr>
              <w:t>(to be filled by the assessor)</w:t>
            </w:r>
          </w:p>
        </w:tc>
      </w:tr>
      <w:tr w:rsidR="00144350" w14:paraId="4F25B79F" w14:textId="77777777">
        <w:trPr>
          <w:trHeight w:val="487"/>
        </w:trPr>
        <w:tc>
          <w:tcPr>
            <w:tcW w:w="3201" w:type="dxa"/>
            <w:vAlign w:val="center"/>
          </w:tcPr>
          <w:p w14:paraId="173CE0F0" w14:textId="77777777" w:rsidR="00144350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8E1621" w14:textId="77777777" w:rsidR="00144350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6F3B9A6" w14:textId="77777777" w:rsidR="00144350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Result</w:t>
            </w:r>
          </w:p>
        </w:tc>
      </w:tr>
      <w:tr w:rsidR="00144350" w14:paraId="3628785F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75022FF1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FF620F1" w14:textId="77777777" w:rsidR="00144350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05AA912" w14:textId="77777777" w:rsidR="00144350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41150A8E" w14:textId="77777777" w:rsidR="00144350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F42BC74" w14:textId="77777777" w:rsidR="00144350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E44AA4D" w14:textId="77777777" w:rsidR="00144350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B45FEA0" w14:textId="77777777" w:rsidR="00144350" w:rsidRDefault="00000000">
            <w:pPr>
              <w:spacing w:after="0" w:line="240" w:lineRule="auto"/>
              <w:ind w:left="113" w:right="113"/>
              <w:jc w:val="right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74611DF" w14:textId="77777777" w:rsidR="00144350" w:rsidRDefault="00000000">
            <w:pPr>
              <w:spacing w:after="0" w:line="240" w:lineRule="auto"/>
              <w:ind w:left="113" w:right="113"/>
              <w:jc w:val="right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Not Yet Competent</w:t>
            </w:r>
          </w:p>
        </w:tc>
      </w:tr>
      <w:tr w:rsidR="00144350" w14:paraId="285429B0" w14:textId="77777777">
        <w:trPr>
          <w:trHeight w:val="295"/>
        </w:trPr>
        <w:tc>
          <w:tcPr>
            <w:tcW w:w="3201" w:type="dxa"/>
            <w:vAlign w:val="center"/>
          </w:tcPr>
          <w:p w14:paraId="499E9E9E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537DF86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870680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  <w:highlight w:val="lightGray"/>
              </w:rPr>
            </w:pPr>
            <w:r>
              <w:rPr>
                <w:rFonts w:asciiTheme="minorBidi" w:eastAsiaTheme="minorEastAsia" w:hAnsiTheme="minorBidi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61128C6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5630B0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496940D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14:paraId="1FBA6E79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14:paraId="4E2CD0D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  <w:tr w:rsidR="00144350" w14:paraId="0D08DAE7" w14:textId="77777777">
        <w:trPr>
          <w:trHeight w:val="295"/>
        </w:trPr>
        <w:tc>
          <w:tcPr>
            <w:tcW w:w="3201" w:type="dxa"/>
            <w:vAlign w:val="center"/>
          </w:tcPr>
          <w:p w14:paraId="3FD00227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EF7B5E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</w:tcPr>
          <w:p w14:paraId="635C9FE3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36EA007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5FE213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14CC10D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14:paraId="6896DE9F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14:paraId="7EE75DDD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  <w:tr w:rsidR="00144350" w14:paraId="193144CA" w14:textId="77777777">
        <w:trPr>
          <w:trHeight w:val="306"/>
        </w:trPr>
        <w:tc>
          <w:tcPr>
            <w:tcW w:w="3201" w:type="dxa"/>
            <w:vAlign w:val="center"/>
          </w:tcPr>
          <w:p w14:paraId="27C28DE3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9F941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6C30DD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99B9108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17DEC3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C9A62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14:paraId="18F8BCD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14:paraId="1970D893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</w:tbl>
    <w:p w14:paraId="1228B481" w14:textId="77777777" w:rsidR="00144350" w:rsidRDefault="00144350">
      <w:pPr>
        <w:rPr>
          <w:rFonts w:asciiTheme="minorBidi" w:hAnsiTheme="minorBidi"/>
          <w:sz w:val="12"/>
          <w:szCs w:val="12"/>
        </w:rPr>
      </w:pPr>
    </w:p>
    <w:p w14:paraId="3EA17867" w14:textId="77777777" w:rsidR="00144350" w:rsidRDefault="00000000">
      <w:pPr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br w:type="page"/>
      </w:r>
    </w:p>
    <w:p w14:paraId="5394E274" w14:textId="77777777" w:rsidR="00144350" w:rsidRDefault="00000000">
      <w:pPr>
        <w:jc w:val="center"/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144350" w14:paraId="1CF8AA2A" w14:textId="7777777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1C07095" w14:textId="77777777" w:rsidR="00144350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sz w:val="24"/>
                <w:szCs w:val="20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0"/>
              </w:rPr>
              <w:t>Assessment Task</w:t>
            </w:r>
          </w:p>
          <w:p w14:paraId="1EABC1F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5115463" w14:textId="77777777" w:rsidR="00585EC7" w:rsidRDefault="00585EC7" w:rsidP="00585EC7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Identify polishing tools &amp; equipment</w:t>
            </w:r>
          </w:p>
          <w:p w14:paraId="74DF2E8E" w14:textId="77777777" w:rsidR="00585EC7" w:rsidRDefault="00585EC7" w:rsidP="00585EC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Apply polishing pads </w:t>
            </w:r>
          </w:p>
          <w:p w14:paraId="310A0090" w14:textId="77777777" w:rsidR="00585EC7" w:rsidRDefault="00585EC7" w:rsidP="00585EC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="Arial" w:eastAsia="Calibri" w:hAnsi="Arial" w:cs="Arial"/>
              </w:rPr>
              <w:t>Apply sand paper</w:t>
            </w:r>
          </w:p>
          <w:p w14:paraId="67C45B44" w14:textId="77777777" w:rsidR="00585EC7" w:rsidRDefault="00585EC7" w:rsidP="00585EC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="Arial" w:eastAsia="Calibri" w:hAnsi="Arial" w:cs="Arial"/>
              </w:rPr>
              <w:t>Apply chemicals</w:t>
            </w:r>
          </w:p>
          <w:p w14:paraId="76DD259B" w14:textId="72EE406D" w:rsidR="00144350" w:rsidRDefault="00585EC7" w:rsidP="00585EC7">
            <w:pPr>
              <w:pStyle w:val="ListParagraph"/>
              <w:numPr>
                <w:ilvl w:val="0"/>
                <w:numId w:val="2"/>
              </w:numPr>
              <w:spacing w:before="24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Apply Buff for Shining</w:t>
            </w:r>
          </w:p>
        </w:tc>
      </w:tr>
      <w:tr w:rsidR="00144350" w14:paraId="1303F435" w14:textId="77777777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0AA4D4AB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Cs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7F5B91" w14:textId="77777777" w:rsidR="00144350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E8B366" w14:textId="77777777" w:rsidR="00144350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5A373548" w14:textId="77777777" w:rsidR="00144350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Remarks</w:t>
            </w:r>
          </w:p>
        </w:tc>
      </w:tr>
      <w:tr w:rsidR="00144350" w14:paraId="65795E64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BC620F" w14:textId="77777777" w:rsidR="00144350" w:rsidRDefault="001443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B0A93E4" w14:textId="77777777" w:rsidR="00144350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Identif</w:t>
            </w:r>
            <w:r>
              <w:rPr>
                <w:rFonts w:ascii="Arial" w:eastAsia="Calibri" w:hAnsi="Arial" w:cs="Arial"/>
                <w:lang w:val="en-GB"/>
              </w:rPr>
              <w:t>ied</w:t>
            </w:r>
            <w:r>
              <w:rPr>
                <w:rFonts w:ascii="Arial" w:eastAsia="Calibri" w:hAnsi="Arial" w:cs="Arial"/>
              </w:rPr>
              <w:t xml:space="preserve"> polishing tools/materials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D885BF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8FA3DE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218E26F6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22175D04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27226A" w14:textId="77777777" w:rsidR="00144350" w:rsidRDefault="001443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03D3D" w14:textId="77777777" w:rsidR="00144350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Ensure</w:t>
            </w:r>
            <w:r>
              <w:rPr>
                <w:rFonts w:ascii="Arial" w:eastAsia="Calibri" w:hAnsi="Arial" w:cs="Arial"/>
                <w:lang w:val="en-GB"/>
              </w:rPr>
              <w:t>d</w:t>
            </w:r>
            <w:r>
              <w:rPr>
                <w:rFonts w:ascii="Arial" w:eastAsia="Calibri" w:hAnsi="Arial" w:cs="Arial"/>
              </w:rPr>
              <w:t xml:space="preserve"> safe handling of polishing tools/equipment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1A0308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F33AC0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121A08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144350" w14:paraId="18111512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558285C" w14:textId="77777777" w:rsidR="00144350" w:rsidRDefault="001443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2113D51" w14:textId="77777777" w:rsidR="00144350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Segregate</w:t>
            </w:r>
            <w:r>
              <w:rPr>
                <w:rFonts w:ascii="Arial" w:eastAsia="Calibri" w:hAnsi="Arial" w:cs="Arial"/>
                <w:lang w:val="en-GB"/>
              </w:rPr>
              <w:t>d</w:t>
            </w:r>
            <w:r>
              <w:rPr>
                <w:rFonts w:ascii="Arial" w:eastAsia="Calibri" w:hAnsi="Arial" w:cs="Arial"/>
              </w:rPr>
              <w:t xml:space="preserve"> tiles for polishing.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6A3BD7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86AB21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5FECED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144350" w14:paraId="64028662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620644" w14:textId="77777777" w:rsidR="00144350" w:rsidRDefault="001443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597376B" w14:textId="77777777" w:rsidR="00144350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Place</w:t>
            </w:r>
            <w:r>
              <w:rPr>
                <w:rFonts w:ascii="Arial" w:eastAsia="Calibri" w:hAnsi="Arial" w:cs="Arial"/>
                <w:lang w:val="en-GB"/>
              </w:rPr>
              <w:t>d</w:t>
            </w:r>
            <w:r>
              <w:rPr>
                <w:rFonts w:ascii="Arial" w:eastAsia="Calibri" w:hAnsi="Arial" w:cs="Arial"/>
              </w:rPr>
              <w:t xml:space="preserve"> big tiles on machine /Table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35E01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E35CA7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3663B6C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144350" w14:paraId="4BFA8F9A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EA49DF" w14:textId="77777777" w:rsidR="00144350" w:rsidRDefault="001443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A20DBE8" w14:textId="77777777" w:rsidR="00144350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Fix</w:t>
            </w:r>
            <w:r>
              <w:rPr>
                <w:rFonts w:ascii="Arial" w:eastAsia="Calibri" w:hAnsi="Arial" w:cs="Arial"/>
                <w:lang w:val="en-GB"/>
              </w:rPr>
              <w:t>ed</w:t>
            </w:r>
            <w:r>
              <w:rPr>
                <w:rFonts w:ascii="Arial" w:eastAsia="Calibri" w:hAnsi="Arial" w:cs="Arial"/>
              </w:rPr>
              <w:t xml:space="preserve"> small tiles on fixture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A142B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A88AAB1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808FDBA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1A76CDBC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63E846" w14:textId="77777777" w:rsidR="00144350" w:rsidRDefault="001443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1D2C3C3" w14:textId="77777777" w:rsidR="00144350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Perform</w:t>
            </w:r>
            <w:r>
              <w:rPr>
                <w:rFonts w:ascii="Arial" w:eastAsia="Calibri" w:hAnsi="Arial" w:cs="Arial"/>
                <w:lang w:val="en-GB"/>
              </w:rPr>
              <w:t>ed</w:t>
            </w:r>
            <w:r>
              <w:rPr>
                <w:rFonts w:ascii="Arial" w:eastAsia="Calibri" w:hAnsi="Arial" w:cs="Arial"/>
              </w:rPr>
              <w:t xml:space="preserve"> grinding with grinding disc.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ACCCC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37FBCD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C3D2B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0E21D92C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BF5B52" w14:textId="77777777" w:rsidR="00144350" w:rsidRDefault="001443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A1F3134" w14:textId="77777777" w:rsidR="00144350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Appl</w:t>
            </w:r>
            <w:r>
              <w:rPr>
                <w:rFonts w:ascii="Arial" w:eastAsia="Calibri" w:hAnsi="Arial" w:cs="Arial"/>
                <w:lang w:val="en-GB"/>
              </w:rPr>
              <w:t>ied</w:t>
            </w:r>
            <w:r>
              <w:rPr>
                <w:rFonts w:ascii="Arial" w:eastAsia="Calibri" w:hAnsi="Arial" w:cs="Arial"/>
              </w:rPr>
              <w:t xml:space="preserve"> polishing materials.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AF7E9F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994E6F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62ECC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5CCCACDC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9528C7" w14:textId="77777777" w:rsidR="00144350" w:rsidRDefault="001443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C4A322F" w14:textId="77777777" w:rsidR="00144350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Appl</w:t>
            </w:r>
            <w:r>
              <w:rPr>
                <w:rFonts w:ascii="Arial" w:eastAsia="Calibri" w:hAnsi="Arial" w:cs="Arial"/>
                <w:lang w:val="en-GB"/>
              </w:rPr>
              <w:t>ied</w:t>
            </w:r>
            <w:r>
              <w:rPr>
                <w:rFonts w:ascii="Arial" w:eastAsia="Calibri" w:hAnsi="Arial" w:cs="Arial"/>
              </w:rPr>
              <w:t xml:space="preserve"> sand paper.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741163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CBD469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A0AAFF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5D87E89F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1064EA" w14:textId="77777777" w:rsidR="00144350" w:rsidRDefault="001443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6FC3B8E" w14:textId="77777777" w:rsidR="00144350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W</w:t>
            </w:r>
            <w:r>
              <w:rPr>
                <w:rFonts w:ascii="Arial" w:hAnsi="Arial" w:cs="Arial"/>
                <w:bCs/>
                <w:iCs/>
                <w:lang w:val="en-GB"/>
              </w:rPr>
              <w:t>ore</w:t>
            </w:r>
            <w:r>
              <w:rPr>
                <w:rFonts w:ascii="Arial" w:hAnsi="Arial" w:cs="Arial"/>
                <w:bCs/>
                <w:iCs/>
              </w:rPr>
              <w:t xml:space="preserve"> Personal Protective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856231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14E710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F134E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6CC5C091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F40004" w14:textId="77777777" w:rsidR="00144350" w:rsidRDefault="001443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8B174A4" w14:textId="77777777" w:rsidR="00144350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Select</w:t>
            </w:r>
            <w:r>
              <w:rPr>
                <w:rFonts w:ascii="Arial" w:hAnsi="Arial" w:cs="Arial"/>
                <w:bCs/>
                <w:iCs/>
                <w:lang w:val="en-GB"/>
              </w:rPr>
              <w:t>ed</w:t>
            </w:r>
            <w:r>
              <w:rPr>
                <w:rFonts w:ascii="Arial" w:hAnsi="Arial" w:cs="Arial"/>
                <w:bCs/>
                <w:iCs/>
              </w:rPr>
              <w:t xml:space="preserve"> </w:t>
            </w:r>
            <w:r>
              <w:rPr>
                <w:rFonts w:ascii="Arial" w:eastAsia="Calibri" w:hAnsi="Arial" w:cs="Arial"/>
              </w:rPr>
              <w:t>chemicals</w:t>
            </w:r>
            <w:r>
              <w:rPr>
                <w:rFonts w:ascii="Arial" w:hAnsi="Arial" w:cs="Arial"/>
                <w:bCs/>
                <w:iCs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D49397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2EE3C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E5B7B7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744C6EE9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7979C0" w14:textId="77777777" w:rsidR="00144350" w:rsidRDefault="001443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440BD5A" w14:textId="77777777" w:rsidR="00144350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Appl</w:t>
            </w:r>
            <w:r>
              <w:rPr>
                <w:rFonts w:ascii="Arial" w:hAnsi="Arial" w:cs="Arial"/>
                <w:bCs/>
                <w:iCs/>
                <w:lang w:val="en-GB"/>
              </w:rPr>
              <w:t>ied</w:t>
            </w:r>
            <w:r>
              <w:rPr>
                <w:rFonts w:ascii="Arial" w:hAnsi="Arial" w:cs="Arial"/>
                <w:bCs/>
                <w:iCs/>
              </w:rPr>
              <w:t xml:space="preserve"> chemicals to the surface.</w:t>
            </w:r>
            <w:r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ACF041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996D3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C6BF2C0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6AF09FBE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47E592" w14:textId="77777777" w:rsidR="00144350" w:rsidRDefault="001443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3ECE81" w14:textId="77777777" w:rsidR="00144350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Appl</w:t>
            </w:r>
            <w:r>
              <w:rPr>
                <w:rFonts w:ascii="Arial" w:hAnsi="Arial" w:cs="Arial"/>
                <w:bCs/>
                <w:iCs/>
                <w:lang w:val="en-GB"/>
              </w:rPr>
              <w:t>ied</w:t>
            </w:r>
            <w:r>
              <w:rPr>
                <w:rFonts w:ascii="Arial" w:hAnsi="Arial" w:cs="Arial"/>
                <w:bCs/>
                <w:iCs/>
              </w:rPr>
              <w:t xml:space="preserve"> </w:t>
            </w:r>
            <w:r>
              <w:rPr>
                <w:rFonts w:ascii="Arial" w:eastAsia="Calibri" w:hAnsi="Arial" w:cs="Arial"/>
              </w:rPr>
              <w:t>Buff for shining.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851B1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6DB865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47CF8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05576CFE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2D1D0F" w14:textId="77777777" w:rsidR="00144350" w:rsidRDefault="001443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9C0849E" w14:textId="2A1E318F" w:rsidR="00144350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Assess</w:t>
            </w:r>
            <w:r>
              <w:rPr>
                <w:rFonts w:ascii="Arial" w:hAnsi="Arial" w:cs="Arial"/>
                <w:bCs/>
                <w:iCs/>
                <w:lang w:val="en-GB"/>
              </w:rPr>
              <w:t>ed</w:t>
            </w:r>
            <w:r>
              <w:rPr>
                <w:rFonts w:ascii="Arial" w:hAnsi="Arial" w:cs="Arial"/>
                <w:bCs/>
                <w:iCs/>
              </w:rPr>
              <w:t xml:space="preserve"> </w:t>
            </w:r>
            <w:r>
              <w:rPr>
                <w:rFonts w:ascii="Arial" w:eastAsia="Calibri" w:hAnsi="Arial" w:cs="Arial"/>
              </w:rPr>
              <w:t xml:space="preserve">surface finishing </w:t>
            </w:r>
            <w:r w:rsidR="009E1615">
              <w:rPr>
                <w:rFonts w:ascii="Arial" w:eastAsia="Calibri" w:hAnsi="Arial" w:cs="Arial"/>
              </w:rPr>
              <w:t>of tiles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AC75C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2ECE45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AC26C0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0B92D5EE" w14:textId="77777777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5FD0C91" w14:textId="77777777" w:rsidR="00144350" w:rsidRPr="00D7241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</w:rPr>
            </w:pPr>
            <w:r w:rsidRPr="00D72410">
              <w:rPr>
                <w:rFonts w:asciiTheme="minorBidi" w:eastAsiaTheme="minorEastAsia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796C2F" wp14:editId="2538084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3" o:spid="_x0000_s1026" o:spt="1" style="position:absolute;left:0pt;margin-left:70.7pt;margin-top:2.2pt;height:9.5pt;width:14pt;z-index:251660288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mI+DZWAIAAOE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ra0fQLy3Q0cGxzcS569ZiLfMowXB&#10;GIY03mBplEX2dpQo6az/89Z+8kdnwEpJj5ZGZb93zAtK1DeDnvkymc3SDGRldjqfQvHHlu2xxez0&#10;lQWrEzwHjmcx+Uf1KDbe6l+Y5VVChYkZDuyBw1G5isOo4TXgYrXKbuh7x+K1uXc8BU+3aOxqF20j&#10;820/szOShs7PNzpOaRqtY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UGeT41AAAAAgB&#10;AAAPAAAAAAAAAAEAIAAAACIAAABkcnMvZG93bnJldi54bWxQSwECFAAUAAAACACHTuJA5iPg2VgC&#10;AADh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72410">
              <w:rPr>
                <w:rFonts w:asciiTheme="minorBidi" w:eastAsiaTheme="minorEastAsia" w:hAnsi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7D7C44E" w14:textId="77777777" w:rsidR="00144350" w:rsidRPr="00D7241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</w:rPr>
            </w:pPr>
            <w:r w:rsidRPr="00D72410">
              <w:rPr>
                <w:rFonts w:asciiTheme="minorBidi" w:eastAsiaTheme="minorEastAsia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1A1CD3A" wp14:editId="674B1092">
                      <wp:simplePos x="0" y="0"/>
                      <wp:positionH relativeFrom="column">
                        <wp:posOffset>1479550</wp:posOffset>
                      </wp:positionH>
                      <wp:positionV relativeFrom="paragraph">
                        <wp:posOffset>22225</wp:posOffset>
                      </wp:positionV>
                      <wp:extent cx="177800" cy="120650"/>
                      <wp:effectExtent l="6350" t="6350" r="6350" b="12700"/>
                      <wp:wrapNone/>
                      <wp:docPr id="7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3" o:spid="_x0000_s1026" o:spt="1" style="position:absolute;left:0pt;margin-left:116.5pt;margin-top:1.75pt;height:9.5pt;width:14pt;z-index:251692032;v-text-anchor:middle;mso-width-relative:page;mso-height-relative:page;" fillcolor="#FFFFFF [3201]" filled="t" stroked="t" coordsize="21600,21600" o:gfxdata="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D21YDNUAAAAI&#10;AQAADwAAAAAAAAABACAAAAAiAAAAZHJzL2Rvd25yZXYueG1sUEsBAhQAFAAAAAgAh07iQDWN1+hY&#10;AgAA4AQAAA4AAAAAAAAAAQAgAAAAJAEAAGRycy9lMm9Eb2MueG1sUEsFBgAAAAAGAAYAWQEAAO4F&#10;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72410">
              <w:rPr>
                <w:rFonts w:asciiTheme="minorBidi" w:eastAsiaTheme="minorEastAsia" w:hAnsiTheme="minorBidi"/>
                <w:b/>
              </w:rPr>
              <w:t xml:space="preserve">Not Yet Competent </w:t>
            </w:r>
          </w:p>
        </w:tc>
      </w:tr>
    </w:tbl>
    <w:p w14:paraId="1B25CD07" w14:textId="77777777" w:rsidR="00144350" w:rsidRDefault="00144350">
      <w:pPr>
        <w:jc w:val="center"/>
        <w:rPr>
          <w:rFonts w:asciiTheme="minorBidi" w:hAnsiTheme="minorBidi"/>
          <w:b/>
          <w:sz w:val="32"/>
        </w:rPr>
      </w:pPr>
    </w:p>
    <w:p w14:paraId="1437368D" w14:textId="77777777" w:rsidR="00144350" w:rsidRDefault="0000000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25346AC2" w14:textId="77777777" w:rsidR="00144350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44350" w14:paraId="5392CAB8" w14:textId="77777777">
        <w:trPr>
          <w:trHeight w:val="353"/>
          <w:jc w:val="center"/>
        </w:trPr>
        <w:tc>
          <w:tcPr>
            <w:tcW w:w="1591" w:type="dxa"/>
            <w:vAlign w:val="center"/>
          </w:tcPr>
          <w:p w14:paraId="66F05C68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E15EA02" w14:textId="77777777" w:rsidR="00144350" w:rsidRDefault="000000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National Vocational Certificate in Marble Sector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19BF1B9B" w14:textId="77777777" w:rsidR="00144350" w:rsidRDefault="00000000" w:rsidP="009E1615">
            <w:pPr>
              <w:spacing w:after="0" w:line="240" w:lineRule="auto"/>
              <w:ind w:firstLineChars="200" w:firstLine="482"/>
              <w:jc w:val="center"/>
              <w:rPr>
                <w:rFonts w:asciiTheme="minorBidi" w:eastAsiaTheme="maj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Value Addition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)”</w:t>
            </w:r>
          </w:p>
        </w:tc>
      </w:tr>
      <w:tr w:rsidR="009E1615" w14:paraId="06A5393F" w14:textId="77777777">
        <w:trPr>
          <w:trHeight w:val="623"/>
          <w:jc w:val="center"/>
        </w:trPr>
        <w:tc>
          <w:tcPr>
            <w:tcW w:w="1591" w:type="dxa"/>
            <w:vAlign w:val="center"/>
          </w:tcPr>
          <w:p w14:paraId="4177E4A3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F8B1B5B" w14:textId="000EE1C3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9. </w:t>
            </w:r>
            <w:r w:rsidRPr="009E1615">
              <w:rPr>
                <w:rFonts w:ascii="Arial" w:hAnsi="Arial" w:cs="Arial"/>
                <w:sz w:val="24"/>
                <w:szCs w:val="24"/>
              </w:rPr>
              <w:t>Perform Marble Polishing</w:t>
            </w:r>
          </w:p>
        </w:tc>
      </w:tr>
      <w:tr w:rsidR="00144350" w14:paraId="3C0B649B" w14:textId="77777777">
        <w:trPr>
          <w:trHeight w:val="605"/>
          <w:jc w:val="center"/>
        </w:trPr>
        <w:tc>
          <w:tcPr>
            <w:tcW w:w="1591" w:type="dxa"/>
            <w:vAlign w:val="center"/>
          </w:tcPr>
          <w:p w14:paraId="0B91C86F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2C2F3AF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144350" w14:paraId="2547C3A8" w14:textId="77777777">
        <w:trPr>
          <w:trHeight w:val="1055"/>
          <w:jc w:val="center"/>
        </w:trPr>
        <w:tc>
          <w:tcPr>
            <w:tcW w:w="1591" w:type="dxa"/>
            <w:vAlign w:val="center"/>
          </w:tcPr>
          <w:p w14:paraId="1C1F54AB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14:paraId="78FFED19" w14:textId="77777777" w:rsidR="00144350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Name: ______________________________________________________________</w:t>
            </w:r>
          </w:p>
          <w:p w14:paraId="0D37D52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31F87FB3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Registration/Roll Number: _________________   Candidate Signature: ___________</w:t>
            </w:r>
          </w:p>
        </w:tc>
      </w:tr>
      <w:tr w:rsidR="00144350" w14:paraId="5DFA34B4" w14:textId="77777777">
        <w:trPr>
          <w:trHeight w:val="1910"/>
          <w:jc w:val="center"/>
        </w:trPr>
        <w:tc>
          <w:tcPr>
            <w:tcW w:w="1591" w:type="dxa"/>
            <w:vAlign w:val="center"/>
          </w:tcPr>
          <w:p w14:paraId="4D29BE66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14:paraId="557A3C00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10"/>
                <w:szCs w:val="24"/>
              </w:rPr>
            </w:pPr>
          </w:p>
          <w:p w14:paraId="4D5CA9E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8"/>
                <w:szCs w:val="24"/>
              </w:rPr>
            </w:pPr>
          </w:p>
          <w:p w14:paraId="76EE33CA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C79D76" wp14:editId="15F08B5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1" o:spid="_x0000_s1026" o:spt="1" style="position:absolute;left:0pt;margin-left:69.2pt;margin-top:0.15pt;height:9.5pt;width:14pt;z-index:251663360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pMyOdIAAAAHAQAADwAA&#10;AAAAAAABACAAAAAiAAAAZHJzL2Rvd25yZXYueG1sUEsBAhQAFAAAAAgAh07iQFG7J05VAgAA3wQA&#10;AA4AAAAAAAAAAQAgAAAAIQEAAGRycy9lMm9Eb2MueG1sUEsFBgAAAAAGAAYAWQEAAOg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1E496B" wp14:editId="4CF36C4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2" o:spid="_x0000_s1026" o:spt="1" style="position:absolute;left:0pt;margin-left:291.15pt;margin-top:-0.4pt;height:9.5pt;width:14pt;z-index:251664384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OtNaNMAAAAIAQAA&#10;DwAAAAAAAAABACAAAAAiAAAAZHJzL2Rvd25yZXYueG1sUEsBAhQAFAAAAAgAh07iQDU2RidXAgAA&#10;3wQAAA4AAAAAAAAAAQAgAAAAIgEAAGRycy9lMm9Eb2MueG1sUEsFBgAAAAAGAAYAWQEAAOsFAAAA&#10;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COMPETENT    </w:t>
            </w:r>
          </w:p>
          <w:p w14:paraId="2B45D3C8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30DA5BD3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 of the Assessor: ________________________________________________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 </w:t>
            </w:r>
          </w:p>
          <w:p w14:paraId="44018206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08E5E7E4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Assessor’s code: ____________________________________________________</w:t>
            </w:r>
          </w:p>
          <w:p w14:paraId="76FDC2C8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00267243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Signature of the Assessor: _______________________</w:t>
            </w:r>
          </w:p>
        </w:tc>
      </w:tr>
    </w:tbl>
    <w:p w14:paraId="62C4B85A" w14:textId="77777777" w:rsidR="00144350" w:rsidRDefault="00144350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144350" w14:paraId="71DC14BA" w14:textId="77777777">
        <w:trPr>
          <w:trHeight w:val="710"/>
        </w:trPr>
        <w:tc>
          <w:tcPr>
            <w:tcW w:w="9450" w:type="dxa"/>
            <w:vAlign w:val="center"/>
          </w:tcPr>
          <w:p w14:paraId="2FE1508E" w14:textId="77777777" w:rsidR="00144350" w:rsidRDefault="00000000">
            <w:pPr>
              <w:spacing w:after="0" w:line="240" w:lineRule="auto"/>
              <w:jc w:val="both"/>
              <w:rPr>
                <w:rFonts w:asciiTheme="minorBidi" w:eastAsiaTheme="minorEastAsia" w:hAnsiTheme="minorBidi"/>
                <w:color w:val="000000" w:themeColor="text1"/>
                <w:sz w:val="18"/>
                <w:szCs w:val="24"/>
              </w:rPr>
            </w:pPr>
            <w:r>
              <w:rPr>
                <w:rFonts w:asciiTheme="minorBidi" w:eastAsiaTheme="minorEastAsia" w:hAnsiTheme="minorBidi"/>
                <w:color w:val="000000" w:themeColor="text1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31405CE" w14:textId="77777777" w:rsidR="00144350" w:rsidRDefault="00144350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144350" w14:paraId="71E5FA06" w14:textId="7777777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522F6868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Questions </w:t>
            </w:r>
            <w:r>
              <w:rPr>
                <w:rFonts w:asciiTheme="minorBidi" w:eastAsiaTheme="minorEastAsia" w:hAnsiTheme="minorBidi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FC53CF0" w14:textId="77777777" w:rsidR="00144350" w:rsidRDefault="00000000">
            <w:pPr>
              <w:spacing w:after="0" w:line="240" w:lineRule="auto"/>
              <w:ind w:right="-108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CBFB740" w14:textId="77777777" w:rsidR="00144350" w:rsidRDefault="00000000">
            <w:pPr>
              <w:spacing w:after="0" w:line="240" w:lineRule="auto"/>
              <w:ind w:right="-76"/>
              <w:jc w:val="center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Not Satisfactory</w:t>
            </w:r>
          </w:p>
        </w:tc>
      </w:tr>
      <w:tr w:rsidR="00144350" w14:paraId="118706E6" w14:textId="77777777">
        <w:trPr>
          <w:trHeight w:val="233"/>
          <w:jc w:val="center"/>
        </w:trPr>
        <w:tc>
          <w:tcPr>
            <w:tcW w:w="991" w:type="dxa"/>
            <w:vMerge w:val="restart"/>
          </w:tcPr>
          <w:p w14:paraId="1EB5A7FA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39F9D599" w14:textId="77777777" w:rsidR="00144350" w:rsidRDefault="0000000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What tools are commonly used for marble polishing?</w:t>
            </w:r>
          </w:p>
        </w:tc>
        <w:tc>
          <w:tcPr>
            <w:tcW w:w="1350" w:type="dxa"/>
            <w:vMerge w:val="restart"/>
          </w:tcPr>
          <w:p w14:paraId="408415C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2643C91C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6D01A069" w14:textId="77777777">
        <w:trPr>
          <w:trHeight w:val="530"/>
          <w:jc w:val="center"/>
        </w:trPr>
        <w:tc>
          <w:tcPr>
            <w:tcW w:w="991" w:type="dxa"/>
            <w:vMerge/>
          </w:tcPr>
          <w:p w14:paraId="0420633A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0E590B07" w14:textId="77777777" w:rsidR="00144350" w:rsidRDefault="0014435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  <w:p w14:paraId="309A88B9" w14:textId="77777777" w:rsidR="009E1615" w:rsidRDefault="009E1615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  <w:p w14:paraId="698B47FD" w14:textId="77777777" w:rsidR="009E1615" w:rsidRDefault="009E1615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50" w:type="dxa"/>
            <w:vMerge/>
          </w:tcPr>
          <w:p w14:paraId="1F559D4A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327FD455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49C23889" w14:textId="77777777">
        <w:trPr>
          <w:trHeight w:val="287"/>
          <w:jc w:val="center"/>
        </w:trPr>
        <w:tc>
          <w:tcPr>
            <w:tcW w:w="991" w:type="dxa"/>
            <w:vMerge w:val="restart"/>
          </w:tcPr>
          <w:p w14:paraId="7273CCAF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5F804F2E" w14:textId="77777777" w:rsidR="00144350" w:rsidRDefault="0000000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How do you prepare marble slab for polishing?</w:t>
            </w:r>
          </w:p>
        </w:tc>
        <w:tc>
          <w:tcPr>
            <w:tcW w:w="1350" w:type="dxa"/>
            <w:vMerge w:val="restart"/>
          </w:tcPr>
          <w:p w14:paraId="586A906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0B334A9E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1C760D09" w14:textId="77777777">
        <w:trPr>
          <w:trHeight w:val="440"/>
          <w:jc w:val="center"/>
        </w:trPr>
        <w:tc>
          <w:tcPr>
            <w:tcW w:w="991" w:type="dxa"/>
            <w:vMerge/>
          </w:tcPr>
          <w:p w14:paraId="3AFFAEE5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31D46127" w14:textId="77777777" w:rsidR="00144350" w:rsidRDefault="0014435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  <w:p w14:paraId="7D7C411E" w14:textId="77777777" w:rsidR="009E1615" w:rsidRDefault="009E1615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  <w:p w14:paraId="7DE559D5" w14:textId="77777777" w:rsidR="009E1615" w:rsidRDefault="009E1615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50" w:type="dxa"/>
            <w:vMerge/>
          </w:tcPr>
          <w:p w14:paraId="62B44DFE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3A20EECD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2C46DE2D" w14:textId="77777777">
        <w:trPr>
          <w:trHeight w:val="323"/>
          <w:jc w:val="center"/>
        </w:trPr>
        <w:tc>
          <w:tcPr>
            <w:tcW w:w="991" w:type="dxa"/>
            <w:vMerge w:val="restart"/>
          </w:tcPr>
          <w:p w14:paraId="77DECE95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39A832CC" w14:textId="77777777" w:rsidR="00144350" w:rsidRDefault="0000000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What are the common mistakes to avoid during marble polishing</w:t>
            </w:r>
            <w:r>
              <w:rPr>
                <w:rFonts w:ascii="Arial" w:hAnsi="Arial" w:cs="Arial"/>
                <w:bCs/>
              </w:rPr>
              <w:t>?</w:t>
            </w:r>
          </w:p>
        </w:tc>
        <w:tc>
          <w:tcPr>
            <w:tcW w:w="1350" w:type="dxa"/>
            <w:vMerge w:val="restart"/>
          </w:tcPr>
          <w:p w14:paraId="04B1A1F1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2D9E484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58138B1C" w14:textId="77777777">
        <w:trPr>
          <w:trHeight w:val="467"/>
          <w:jc w:val="center"/>
        </w:trPr>
        <w:tc>
          <w:tcPr>
            <w:tcW w:w="991" w:type="dxa"/>
            <w:vMerge/>
          </w:tcPr>
          <w:p w14:paraId="35C621CA" w14:textId="77777777" w:rsidR="00144350" w:rsidRDefault="00144350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48ACDBD1" w14:textId="77777777" w:rsidR="00144350" w:rsidRDefault="00144350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1DE74162" w14:textId="77777777" w:rsidR="009E1615" w:rsidRDefault="009E1615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D0B1A21" w14:textId="77777777" w:rsidR="009E1615" w:rsidRDefault="009E1615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50" w:type="dxa"/>
            <w:vMerge/>
          </w:tcPr>
          <w:p w14:paraId="7DF60BFF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633735B0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589D890D" w14:textId="77777777">
        <w:trPr>
          <w:trHeight w:val="407"/>
          <w:jc w:val="center"/>
        </w:trPr>
        <w:tc>
          <w:tcPr>
            <w:tcW w:w="991" w:type="dxa"/>
            <w:vMerge w:val="restart"/>
          </w:tcPr>
          <w:p w14:paraId="00CC99C7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44340A49" w14:textId="3D8C2C0A" w:rsidR="00144350" w:rsidRDefault="00000000">
            <w:pPr>
              <w:spacing w:after="0" w:line="240" w:lineRule="auto"/>
              <w:rPr>
                <w:rFonts w:ascii="Arial" w:hAnsi="Arial" w:cs="Arial"/>
                <w:bCs/>
              </w:rPr>
            </w:pPr>
            <w:proofErr w:type="gramStart"/>
            <w:r>
              <w:rPr>
                <w:rFonts w:ascii="Arial" w:hAnsi="Arial" w:cs="Arial"/>
                <w:bCs/>
                <w:lang w:val="en-GB"/>
              </w:rPr>
              <w:t>PPE’s</w:t>
            </w:r>
            <w:proofErr w:type="gramEnd"/>
            <w:r>
              <w:rPr>
                <w:rFonts w:ascii="Arial" w:hAnsi="Arial" w:cs="Arial"/>
                <w:bCs/>
                <w:lang w:val="en-GB"/>
              </w:rPr>
              <w:t xml:space="preserve"> recommended for marble polishing</w:t>
            </w:r>
            <w:r w:rsidR="002500A4">
              <w:rPr>
                <w:rFonts w:ascii="Arial" w:hAnsi="Arial" w:cs="Arial"/>
                <w:bCs/>
                <w:lang w:val="en-GB"/>
              </w:rPr>
              <w:t xml:space="preserve"> are</w:t>
            </w:r>
            <w:r>
              <w:rPr>
                <w:rFonts w:ascii="Arial" w:hAnsi="Arial" w:cs="Arial"/>
                <w:bCs/>
              </w:rPr>
              <w:t xml:space="preserve">?   </w:t>
            </w:r>
          </w:p>
        </w:tc>
        <w:tc>
          <w:tcPr>
            <w:tcW w:w="1350" w:type="dxa"/>
            <w:vMerge w:val="restart"/>
          </w:tcPr>
          <w:p w14:paraId="1B7B65B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67F90E11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12742E6E" w14:textId="77777777">
        <w:trPr>
          <w:trHeight w:val="467"/>
          <w:jc w:val="center"/>
        </w:trPr>
        <w:tc>
          <w:tcPr>
            <w:tcW w:w="991" w:type="dxa"/>
            <w:vMerge/>
          </w:tcPr>
          <w:p w14:paraId="2E9FA0A0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3A3825F2" w14:textId="77777777" w:rsidR="00144350" w:rsidRDefault="00144350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9E37D3B" w14:textId="77777777" w:rsidR="009E1615" w:rsidRDefault="009E1615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CE1D8FE" w14:textId="77777777" w:rsidR="009E1615" w:rsidRDefault="009E1615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50" w:type="dxa"/>
            <w:vMerge/>
          </w:tcPr>
          <w:p w14:paraId="3F4E4AF6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399E8C2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3FAEF182" w14:textId="77777777">
        <w:trPr>
          <w:trHeight w:val="350"/>
          <w:jc w:val="center"/>
        </w:trPr>
        <w:tc>
          <w:tcPr>
            <w:tcW w:w="991" w:type="dxa"/>
            <w:vMerge w:val="restart"/>
          </w:tcPr>
          <w:p w14:paraId="0E25FF84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62C81E5A" w14:textId="77777777" w:rsidR="00144350" w:rsidRDefault="00000000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</w:t>
            </w:r>
            <w:r>
              <w:rPr>
                <w:rFonts w:ascii="Arial" w:hAnsi="Arial" w:cs="Arial"/>
                <w:bCs/>
                <w:lang w:val="en-GB"/>
              </w:rPr>
              <w:t>rite any four types of chemicals used for marble polishing</w:t>
            </w:r>
            <w:r>
              <w:rPr>
                <w:rFonts w:ascii="Arial" w:hAnsi="Arial" w:cs="Arial"/>
                <w:bCs/>
              </w:rPr>
              <w:t>?</w:t>
            </w:r>
          </w:p>
        </w:tc>
        <w:tc>
          <w:tcPr>
            <w:tcW w:w="1350" w:type="dxa"/>
            <w:vMerge w:val="restart"/>
          </w:tcPr>
          <w:p w14:paraId="324153C3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0F373D5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5539738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18129123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1B56A5F0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6628A0D5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0D88040C" w14:textId="77777777">
        <w:trPr>
          <w:trHeight w:val="352"/>
          <w:jc w:val="center"/>
        </w:trPr>
        <w:tc>
          <w:tcPr>
            <w:tcW w:w="991" w:type="dxa"/>
            <w:vMerge/>
          </w:tcPr>
          <w:p w14:paraId="3573D1CF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3744B3EA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61B6D6F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3E60F1EF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282E268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E1615" w14:paraId="6376848C" w14:textId="77777777" w:rsidTr="009E1615">
        <w:trPr>
          <w:trHeight w:val="286"/>
          <w:jc w:val="center"/>
        </w:trPr>
        <w:tc>
          <w:tcPr>
            <w:tcW w:w="991" w:type="dxa"/>
            <w:vMerge w:val="restart"/>
          </w:tcPr>
          <w:p w14:paraId="205D027D" w14:textId="77777777" w:rsidR="009E1615" w:rsidRDefault="009E161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71B0A8F1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2B353C4B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3456DCA4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035B5FCA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E1615" w14:paraId="54BD2AC7" w14:textId="77777777">
        <w:trPr>
          <w:trHeight w:val="285"/>
          <w:jc w:val="center"/>
        </w:trPr>
        <w:tc>
          <w:tcPr>
            <w:tcW w:w="991" w:type="dxa"/>
            <w:vMerge/>
          </w:tcPr>
          <w:p w14:paraId="13CB5770" w14:textId="77777777" w:rsidR="009E1615" w:rsidRDefault="009E161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737B341D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714CA8E7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1D6AEE92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7AE62D1D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B5DB209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0483F0E5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E1615" w14:paraId="0B901640" w14:textId="77777777" w:rsidTr="009E1615">
        <w:trPr>
          <w:trHeight w:val="286"/>
          <w:jc w:val="center"/>
        </w:trPr>
        <w:tc>
          <w:tcPr>
            <w:tcW w:w="991" w:type="dxa"/>
            <w:vMerge w:val="restart"/>
          </w:tcPr>
          <w:p w14:paraId="4EE080D3" w14:textId="77777777" w:rsidR="009E1615" w:rsidRDefault="009E161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5B77F555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15BAF2A6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3FFB9588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31A46A55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E1615" w14:paraId="1CE4D71A" w14:textId="77777777">
        <w:trPr>
          <w:trHeight w:val="285"/>
          <w:jc w:val="center"/>
        </w:trPr>
        <w:tc>
          <w:tcPr>
            <w:tcW w:w="991" w:type="dxa"/>
            <w:vMerge/>
          </w:tcPr>
          <w:p w14:paraId="7044CCE3" w14:textId="77777777" w:rsidR="009E1615" w:rsidRDefault="009E161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6DD927B8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3741A562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24709794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1A751D13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19E91814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1E4D7742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</w:tbl>
    <w:p w14:paraId="36100A64" w14:textId="77777777" w:rsidR="00144350" w:rsidRDefault="00144350"/>
    <w:p w14:paraId="3D187BD0" w14:textId="77777777" w:rsidR="00144350" w:rsidRDefault="00144350"/>
    <w:tbl>
      <w:tblPr>
        <w:tblStyle w:val="TableGrid"/>
        <w:tblW w:w="9810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9810"/>
      </w:tblGrid>
      <w:tr w:rsidR="00144350" w14:paraId="52E284F6" w14:textId="77777777" w:rsidTr="00585EC7">
        <w:trPr>
          <w:trHeight w:val="485"/>
        </w:trPr>
        <w:tc>
          <w:tcPr>
            <w:tcW w:w="9810" w:type="dxa"/>
            <w:shd w:val="clear" w:color="auto" w:fill="auto"/>
            <w:vAlign w:val="center"/>
          </w:tcPr>
          <w:p w14:paraId="6F52B479" w14:textId="77777777" w:rsidR="00144350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32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32"/>
                <w:szCs w:val="24"/>
              </w:rPr>
              <w:t>Feedback to the Candidate</w:t>
            </w:r>
          </w:p>
        </w:tc>
      </w:tr>
      <w:tr w:rsidR="00144350" w14:paraId="26B6490D" w14:textId="77777777" w:rsidTr="00585EC7">
        <w:tc>
          <w:tcPr>
            <w:tcW w:w="9810" w:type="dxa"/>
          </w:tcPr>
          <w:p w14:paraId="5713A6B6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27EF69B0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144350" w14:paraId="475AB2AF" w14:textId="77777777" w:rsidTr="00585EC7">
        <w:tc>
          <w:tcPr>
            <w:tcW w:w="9810" w:type="dxa"/>
          </w:tcPr>
          <w:p w14:paraId="3A1D2F78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0CB2EDD5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144350" w14:paraId="04854CE4" w14:textId="77777777" w:rsidTr="00585EC7">
        <w:tc>
          <w:tcPr>
            <w:tcW w:w="9810" w:type="dxa"/>
          </w:tcPr>
          <w:p w14:paraId="7D85C727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10360C5F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144350" w14:paraId="354021FA" w14:textId="77777777" w:rsidTr="00585EC7">
        <w:tc>
          <w:tcPr>
            <w:tcW w:w="9810" w:type="dxa"/>
          </w:tcPr>
          <w:p w14:paraId="08E37909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19A6F635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144350" w14:paraId="45FF05F5" w14:textId="77777777" w:rsidTr="00585EC7">
        <w:tc>
          <w:tcPr>
            <w:tcW w:w="9810" w:type="dxa"/>
          </w:tcPr>
          <w:p w14:paraId="78643BAC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38523D1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144350" w14:paraId="5C79448A" w14:textId="77777777" w:rsidTr="00585EC7">
        <w:trPr>
          <w:trHeight w:val="1655"/>
        </w:trPr>
        <w:tc>
          <w:tcPr>
            <w:tcW w:w="9810" w:type="dxa"/>
          </w:tcPr>
          <w:p w14:paraId="639456FA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4CD99FE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53D7DD5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1B52776C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45BC1B8A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48"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Candidate’s Signature</w:t>
            </w:r>
            <w:r>
              <w:rPr>
                <w:rFonts w:asciiTheme="minorBidi" w:eastAsiaTheme="minorEastAsia" w:hAnsiTheme="minorBidi"/>
                <w:szCs w:val="24"/>
              </w:rPr>
              <w:t xml:space="preserve">__________________ </w:t>
            </w:r>
            <w:r>
              <w:rPr>
                <w:rFonts w:asciiTheme="minorBidi" w:eastAsiaTheme="minorEastAsia" w:hAnsiTheme="minorBidi"/>
                <w:b/>
                <w:szCs w:val="24"/>
              </w:rPr>
              <w:t>Assessor’s Signature</w:t>
            </w:r>
            <w:r>
              <w:rPr>
                <w:rFonts w:asciiTheme="minorBidi" w:eastAsiaTheme="minorEastAsia" w:hAnsiTheme="minorBidi"/>
                <w:szCs w:val="24"/>
              </w:rPr>
              <w:t xml:space="preserve"> _________________</w:t>
            </w:r>
          </w:p>
        </w:tc>
      </w:tr>
    </w:tbl>
    <w:p w14:paraId="33473FF2" w14:textId="77777777" w:rsidR="00144350" w:rsidRDefault="00144350">
      <w:pPr>
        <w:rPr>
          <w:rFonts w:asciiTheme="minorBidi" w:hAnsiTheme="minorBidi"/>
          <w:b/>
          <w:bCs/>
          <w:sz w:val="20"/>
          <w:szCs w:val="20"/>
        </w:rPr>
      </w:pPr>
    </w:p>
    <w:p w14:paraId="4F6CEA46" w14:textId="77777777" w:rsidR="00144350" w:rsidRDefault="0014435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"/>
        <w:gridCol w:w="8658"/>
      </w:tblGrid>
      <w:tr w:rsidR="00144350" w14:paraId="598A0A8A" w14:textId="77777777">
        <w:tc>
          <w:tcPr>
            <w:tcW w:w="885" w:type="dxa"/>
          </w:tcPr>
          <w:p w14:paraId="20646496" w14:textId="77777777" w:rsidR="00144350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Sr.No</w:t>
            </w:r>
            <w:proofErr w:type="spellEnd"/>
            <w:proofErr w:type="gramEnd"/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8658" w:type="dxa"/>
          </w:tcPr>
          <w:p w14:paraId="46738A36" w14:textId="77777777" w:rsidR="00144350" w:rsidRDefault="0000000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Answer</w:t>
            </w:r>
          </w:p>
        </w:tc>
      </w:tr>
      <w:tr w:rsidR="00144350" w14:paraId="7208BCC1" w14:textId="77777777">
        <w:tc>
          <w:tcPr>
            <w:tcW w:w="885" w:type="dxa"/>
          </w:tcPr>
          <w:p w14:paraId="1FC33091" w14:textId="77777777" w:rsidR="00144350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1.</w:t>
            </w:r>
          </w:p>
        </w:tc>
        <w:tc>
          <w:tcPr>
            <w:tcW w:w="8658" w:type="dxa"/>
          </w:tcPr>
          <w:p w14:paraId="1E2AFBC0" w14:textId="77777777" w:rsidR="00144350" w:rsidRDefault="0000000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Common tools used for polishing are polishing pads, buffing machines and polishing compounds.</w:t>
            </w:r>
          </w:p>
        </w:tc>
      </w:tr>
      <w:tr w:rsidR="00144350" w14:paraId="3B41AC4B" w14:textId="77777777">
        <w:tc>
          <w:tcPr>
            <w:tcW w:w="885" w:type="dxa"/>
          </w:tcPr>
          <w:p w14:paraId="543E274E" w14:textId="77777777" w:rsidR="00144350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2.</w:t>
            </w:r>
          </w:p>
        </w:tc>
        <w:tc>
          <w:tcPr>
            <w:tcW w:w="8658" w:type="dxa"/>
          </w:tcPr>
          <w:p w14:paraId="6F76CA74" w14:textId="77777777" w:rsidR="00144350" w:rsidRDefault="0000000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Clean the marble thoroughly to remove dirt and debris, and repair any cracks or scratches if needed.</w:t>
            </w:r>
          </w:p>
        </w:tc>
      </w:tr>
      <w:tr w:rsidR="00144350" w14:paraId="0E3F1404" w14:textId="77777777">
        <w:tc>
          <w:tcPr>
            <w:tcW w:w="885" w:type="dxa"/>
          </w:tcPr>
          <w:p w14:paraId="617B7F4D" w14:textId="77777777" w:rsidR="00144350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3.</w:t>
            </w:r>
          </w:p>
        </w:tc>
        <w:tc>
          <w:tcPr>
            <w:tcW w:w="8658" w:type="dxa"/>
          </w:tcPr>
          <w:p w14:paraId="59CFA6CE" w14:textId="77777777" w:rsidR="00144350" w:rsidRDefault="00000000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GB"/>
              </w:rPr>
              <w:t>It includes using the wrong polishing compound, applying too much pressure or failing to clean the marble thoroughly before polishing</w:t>
            </w:r>
            <w:r>
              <w:rPr>
                <w:rFonts w:ascii="Arial" w:hAnsi="Arial" w:cs="Arial"/>
                <w:bCs/>
              </w:rPr>
              <w:t>.</w:t>
            </w:r>
          </w:p>
        </w:tc>
      </w:tr>
      <w:tr w:rsidR="00144350" w14:paraId="42464912" w14:textId="77777777">
        <w:tc>
          <w:tcPr>
            <w:tcW w:w="885" w:type="dxa"/>
          </w:tcPr>
          <w:p w14:paraId="24EF9580" w14:textId="77777777" w:rsidR="00144350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4.</w:t>
            </w:r>
          </w:p>
        </w:tc>
        <w:tc>
          <w:tcPr>
            <w:tcW w:w="8658" w:type="dxa"/>
          </w:tcPr>
          <w:p w14:paraId="1647243F" w14:textId="77777777" w:rsidR="00144350" w:rsidRDefault="0000000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It includes safety goggles, gloves, dust mask and ear protection.</w:t>
            </w:r>
          </w:p>
        </w:tc>
      </w:tr>
      <w:tr w:rsidR="00144350" w14:paraId="4AE8F82B" w14:textId="77777777">
        <w:tc>
          <w:tcPr>
            <w:tcW w:w="885" w:type="dxa"/>
          </w:tcPr>
          <w:p w14:paraId="1D6E1C9F" w14:textId="77777777" w:rsidR="00144350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5.</w:t>
            </w:r>
          </w:p>
        </w:tc>
        <w:tc>
          <w:tcPr>
            <w:tcW w:w="8658" w:type="dxa"/>
          </w:tcPr>
          <w:p w14:paraId="244CB483" w14:textId="77777777" w:rsidR="00144350" w:rsidRDefault="0000000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</w:rPr>
              <w:t>Common types include</w:t>
            </w:r>
            <w:r>
              <w:rPr>
                <w:rFonts w:ascii="Arial" w:hAnsi="Arial" w:cs="Arial"/>
                <w:bCs/>
                <w:lang w:val="en-GB"/>
              </w:rPr>
              <w:t>:</w:t>
            </w:r>
          </w:p>
          <w:p w14:paraId="2DB5DAA3" w14:textId="77777777" w:rsidR="00144350" w:rsidRDefault="00000000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Oxalic Acid</w:t>
            </w:r>
          </w:p>
          <w:p w14:paraId="349158E9" w14:textId="77777777" w:rsidR="00144350" w:rsidRDefault="00000000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Marble Polishing Powder</w:t>
            </w:r>
          </w:p>
          <w:p w14:paraId="470CB73D" w14:textId="77777777" w:rsidR="00144350" w:rsidRDefault="00000000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Tin Oxide</w:t>
            </w:r>
          </w:p>
          <w:p w14:paraId="4DDE7BC5" w14:textId="77777777" w:rsidR="00144350" w:rsidRDefault="00000000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Crystallizers</w:t>
            </w:r>
          </w:p>
          <w:p w14:paraId="6B3F21E2" w14:textId="77777777" w:rsidR="00144350" w:rsidRDefault="00000000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Diamond Polishing Pads</w:t>
            </w:r>
          </w:p>
          <w:p w14:paraId="7003DBD3" w14:textId="77777777" w:rsidR="00144350" w:rsidRDefault="00000000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Polishing Creams and Compounds</w:t>
            </w:r>
          </w:p>
          <w:p w14:paraId="5F153040" w14:textId="77777777" w:rsidR="00144350" w:rsidRDefault="00000000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Hydrogen Peroxide</w:t>
            </w:r>
          </w:p>
        </w:tc>
      </w:tr>
    </w:tbl>
    <w:p w14:paraId="66855931" w14:textId="77777777" w:rsidR="00144350" w:rsidRDefault="00144350">
      <w:pPr>
        <w:rPr>
          <w:rFonts w:asciiTheme="minorBidi" w:hAnsiTheme="minorBidi"/>
          <w:b/>
          <w:bCs/>
          <w:sz w:val="20"/>
          <w:szCs w:val="20"/>
        </w:rPr>
      </w:pPr>
    </w:p>
    <w:sectPr w:rsidR="00144350">
      <w:footerReference w:type="default" r:id="rId10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EEF70" w14:textId="77777777" w:rsidR="0006695E" w:rsidRDefault="0006695E">
      <w:pPr>
        <w:spacing w:line="240" w:lineRule="auto"/>
      </w:pPr>
      <w:r>
        <w:separator/>
      </w:r>
    </w:p>
  </w:endnote>
  <w:endnote w:type="continuationSeparator" w:id="0">
    <w:p w14:paraId="7DE96437" w14:textId="77777777" w:rsidR="0006695E" w:rsidRDefault="000669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</w:sdtPr>
    <w:sdtContent>
      <w:p w14:paraId="7D36CBDB" w14:textId="77777777" w:rsidR="00144350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14:paraId="3A379302" w14:textId="77777777" w:rsidR="00144350" w:rsidRDefault="001443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F5A63D" w14:textId="77777777" w:rsidR="0006695E" w:rsidRDefault="0006695E">
      <w:pPr>
        <w:spacing w:after="0"/>
      </w:pPr>
      <w:r>
        <w:separator/>
      </w:r>
    </w:p>
  </w:footnote>
  <w:footnote w:type="continuationSeparator" w:id="0">
    <w:p w14:paraId="020F3180" w14:textId="77777777" w:rsidR="0006695E" w:rsidRDefault="000669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85968E2"/>
    <w:multiLevelType w:val="singleLevel"/>
    <w:tmpl w:val="B85968E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4F68DBE9"/>
    <w:multiLevelType w:val="singleLevel"/>
    <w:tmpl w:val="4F68DBE9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5102112E"/>
    <w:multiLevelType w:val="hybridMultilevel"/>
    <w:tmpl w:val="0B6EDBF2"/>
    <w:lvl w:ilvl="0" w:tplc="3C7242DA">
      <w:start w:val="5"/>
      <w:numFmt w:val="decimal"/>
      <w:lvlText w:val="%1."/>
      <w:lvlJc w:val="left"/>
      <w:pPr>
        <w:ind w:left="300" w:hanging="360"/>
      </w:pPr>
      <w:rPr>
        <w:rFonts w:ascii="Arial" w:eastAsia="Calibr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20" w:hanging="360"/>
      </w:pPr>
    </w:lvl>
    <w:lvl w:ilvl="2" w:tplc="0409001B" w:tentative="1">
      <w:start w:val="1"/>
      <w:numFmt w:val="lowerRoman"/>
      <w:lvlText w:val="%3."/>
      <w:lvlJc w:val="right"/>
      <w:pPr>
        <w:ind w:left="1740" w:hanging="180"/>
      </w:pPr>
    </w:lvl>
    <w:lvl w:ilvl="3" w:tplc="0409000F" w:tentative="1">
      <w:start w:val="1"/>
      <w:numFmt w:val="decimal"/>
      <w:lvlText w:val="%4."/>
      <w:lvlJc w:val="left"/>
      <w:pPr>
        <w:ind w:left="2460" w:hanging="360"/>
      </w:pPr>
    </w:lvl>
    <w:lvl w:ilvl="4" w:tplc="04090019" w:tentative="1">
      <w:start w:val="1"/>
      <w:numFmt w:val="lowerLetter"/>
      <w:lvlText w:val="%5."/>
      <w:lvlJc w:val="left"/>
      <w:pPr>
        <w:ind w:left="3180" w:hanging="360"/>
      </w:pPr>
    </w:lvl>
    <w:lvl w:ilvl="5" w:tplc="0409001B" w:tentative="1">
      <w:start w:val="1"/>
      <w:numFmt w:val="lowerRoman"/>
      <w:lvlText w:val="%6."/>
      <w:lvlJc w:val="right"/>
      <w:pPr>
        <w:ind w:left="3900" w:hanging="180"/>
      </w:pPr>
    </w:lvl>
    <w:lvl w:ilvl="6" w:tplc="0409000F" w:tentative="1">
      <w:start w:val="1"/>
      <w:numFmt w:val="decimal"/>
      <w:lvlText w:val="%7."/>
      <w:lvlJc w:val="left"/>
      <w:pPr>
        <w:ind w:left="4620" w:hanging="360"/>
      </w:pPr>
    </w:lvl>
    <w:lvl w:ilvl="7" w:tplc="04090019" w:tentative="1">
      <w:start w:val="1"/>
      <w:numFmt w:val="lowerLetter"/>
      <w:lvlText w:val="%8."/>
      <w:lvlJc w:val="left"/>
      <w:pPr>
        <w:ind w:left="5340" w:hanging="360"/>
      </w:pPr>
    </w:lvl>
    <w:lvl w:ilvl="8" w:tplc="0409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4" w15:restartNumberingAfterBreak="0">
    <w:nsid w:val="56054134"/>
    <w:multiLevelType w:val="multilevel"/>
    <w:tmpl w:val="56054134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56A5C"/>
    <w:multiLevelType w:val="singleLevel"/>
    <w:tmpl w:val="62B56A5C"/>
    <w:lvl w:ilvl="0">
      <w:start w:val="5"/>
      <w:numFmt w:val="decimal"/>
      <w:suff w:val="space"/>
      <w:lvlText w:val="%1."/>
      <w:lvlJc w:val="left"/>
      <w:pPr>
        <w:ind w:left="-840"/>
      </w:pPr>
    </w:lvl>
  </w:abstractNum>
  <w:abstractNum w:abstractNumId="6" w15:restartNumberingAfterBreak="0">
    <w:nsid w:val="6328C3D8"/>
    <w:multiLevelType w:val="singleLevel"/>
    <w:tmpl w:val="6328C3D8"/>
    <w:lvl w:ilvl="0">
      <w:start w:val="9"/>
      <w:numFmt w:val="decimal"/>
      <w:suff w:val="space"/>
      <w:lvlText w:val="%1."/>
      <w:lvlJc w:val="left"/>
    </w:lvl>
  </w:abstractNum>
  <w:abstractNum w:abstractNumId="7" w15:restartNumberingAfterBreak="0">
    <w:nsid w:val="750B7A5F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463879">
    <w:abstractNumId w:val="6"/>
  </w:num>
  <w:num w:numId="2" w16cid:durableId="48381442">
    <w:abstractNumId w:val="4"/>
  </w:num>
  <w:num w:numId="3" w16cid:durableId="1067266676">
    <w:abstractNumId w:val="5"/>
  </w:num>
  <w:num w:numId="4" w16cid:durableId="328409213">
    <w:abstractNumId w:val="0"/>
  </w:num>
  <w:num w:numId="5" w16cid:durableId="196477858">
    <w:abstractNumId w:val="1"/>
  </w:num>
  <w:num w:numId="6" w16cid:durableId="1501650926">
    <w:abstractNumId w:val="7"/>
  </w:num>
  <w:num w:numId="7" w16cid:durableId="452594768">
    <w:abstractNumId w:val="2"/>
  </w:num>
  <w:num w:numId="8" w16cid:durableId="9944524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7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695E"/>
    <w:rsid w:val="000670AA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44350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0A4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43C"/>
    <w:rsid w:val="004A28F6"/>
    <w:rsid w:val="004A5C64"/>
    <w:rsid w:val="004B4958"/>
    <w:rsid w:val="004C0D2B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5EC7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1CB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04FB"/>
    <w:rsid w:val="009C2048"/>
    <w:rsid w:val="009C35F9"/>
    <w:rsid w:val="009D4B03"/>
    <w:rsid w:val="009D7401"/>
    <w:rsid w:val="009E1615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259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E4965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2410"/>
    <w:rsid w:val="00D95455"/>
    <w:rsid w:val="00DA03FD"/>
    <w:rsid w:val="00DA3B06"/>
    <w:rsid w:val="00DC4595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4F6F"/>
    <w:rsid w:val="00FE56EC"/>
    <w:rsid w:val="00FF6071"/>
    <w:rsid w:val="0548402F"/>
    <w:rsid w:val="16BE5B00"/>
    <w:rsid w:val="193D3EBB"/>
    <w:rsid w:val="1AD27C6F"/>
    <w:rsid w:val="1B210453"/>
    <w:rsid w:val="1E086D0D"/>
    <w:rsid w:val="27623589"/>
    <w:rsid w:val="2CA30BDF"/>
    <w:rsid w:val="34DC77C8"/>
    <w:rsid w:val="34EC4202"/>
    <w:rsid w:val="3AF84C81"/>
    <w:rsid w:val="3E0A64C9"/>
    <w:rsid w:val="43BB2B5E"/>
    <w:rsid w:val="46062B38"/>
    <w:rsid w:val="4B80136B"/>
    <w:rsid w:val="4B835B73"/>
    <w:rsid w:val="528329B3"/>
    <w:rsid w:val="5408687A"/>
    <w:rsid w:val="5C7F2624"/>
    <w:rsid w:val="5D4C3F91"/>
    <w:rsid w:val="60167FE7"/>
    <w:rsid w:val="621506F6"/>
    <w:rsid w:val="63565C13"/>
    <w:rsid w:val="65F406D1"/>
    <w:rsid w:val="6AED1A0C"/>
    <w:rsid w:val="710D26B3"/>
    <w:rsid w:val="74BC6347"/>
    <w:rsid w:val="75E63EAD"/>
    <w:rsid w:val="76DA2117"/>
    <w:rsid w:val="7981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EF58BA3"/>
  <w15:docId w15:val="{EA3BB66B-AD1D-41EB-870A-BDC08FAC9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lang w:val="en-AU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-Accent110">
    <w:name w:val="Grid Table 5 Dark - Accent 11"/>
    <w:basedOn w:val="TableNormal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Yasir</cp:lastModifiedBy>
  <cp:revision>21</cp:revision>
  <dcterms:created xsi:type="dcterms:W3CDTF">2021-08-15T19:40:00Z</dcterms:created>
  <dcterms:modified xsi:type="dcterms:W3CDTF">2024-08-23T07:30:00Z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2057-12.2.0.16909</vt:lpwstr>
  </property>
  <property fmtid="{D5CDD505-2E9C-101B-9397-08002B2CF9AE}" pid="3" name="ICV">
    <vt:lpwstr>2720470D382B4CD587D01199BF157326_13</vt:lpwstr>
  </property>
</Properties>
</file>